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02" w:rsidRPr="00CD70E9" w:rsidRDefault="00CD70E9" w:rsidP="00CD70E9">
      <w:pPr>
        <w:jc w:val="center"/>
      </w:pPr>
      <w:r w:rsidRPr="00CD70E9">
        <w:t>КРАЕВОЕ ГОСУДАРСТВЕННОЕ БЮДЖЕТНОЕ</w:t>
      </w:r>
    </w:p>
    <w:p w:rsidR="00CD70E9" w:rsidRPr="00CD70E9" w:rsidRDefault="00CD70E9" w:rsidP="00CD70E9">
      <w:pPr>
        <w:jc w:val="center"/>
      </w:pPr>
      <w:r w:rsidRPr="00CD70E9">
        <w:t>ПРОФЕССИОНАЛЬНОЕ ОБРАЗОВАТЕЛЬНОЕ УЧРЕЖДЕНИЕ</w:t>
      </w:r>
    </w:p>
    <w:p w:rsidR="00CD70E9" w:rsidRPr="00CD70E9" w:rsidRDefault="00CD70E9" w:rsidP="00CD70E9">
      <w:pPr>
        <w:jc w:val="center"/>
      </w:pPr>
      <w:r w:rsidRPr="00CD70E9">
        <w:t>«ЛАЗОВСКИЙ КОЛЛЕДЖ ТЕХНОЛОГИЙ И ТУРИЗМА»</w:t>
      </w:r>
    </w:p>
    <w:p w:rsidR="00CD70E9" w:rsidRDefault="00CD70E9" w:rsidP="00CD70E9">
      <w:pPr>
        <w:jc w:val="right"/>
        <w:rPr>
          <w:sz w:val="28"/>
          <w:szCs w:val="28"/>
        </w:rPr>
      </w:pPr>
    </w:p>
    <w:p w:rsidR="00CD70E9" w:rsidRDefault="00CD70E9" w:rsidP="00CD70E9">
      <w:pPr>
        <w:jc w:val="right"/>
        <w:rPr>
          <w:sz w:val="28"/>
          <w:szCs w:val="28"/>
        </w:rPr>
      </w:pPr>
    </w:p>
    <w:p w:rsidR="00CD70E9" w:rsidRDefault="00CD70E9" w:rsidP="00CD70E9">
      <w:pPr>
        <w:jc w:val="right"/>
        <w:rPr>
          <w:sz w:val="28"/>
          <w:szCs w:val="28"/>
        </w:rPr>
      </w:pPr>
    </w:p>
    <w:p w:rsidR="00CD70E9" w:rsidRPr="00CD70E9" w:rsidRDefault="00CD70E9" w:rsidP="00CD70E9">
      <w:pPr>
        <w:jc w:val="right"/>
        <w:rPr>
          <w:sz w:val="28"/>
          <w:szCs w:val="28"/>
        </w:rPr>
      </w:pPr>
      <w:r w:rsidRPr="00CD70E9">
        <w:rPr>
          <w:sz w:val="28"/>
          <w:szCs w:val="28"/>
        </w:rPr>
        <w:t>УТВЕРЖДАЮ</w:t>
      </w:r>
    </w:p>
    <w:p w:rsidR="00CD70E9" w:rsidRPr="00CD70E9" w:rsidRDefault="00CD70E9" w:rsidP="00CD70E9">
      <w:pPr>
        <w:jc w:val="right"/>
        <w:rPr>
          <w:sz w:val="28"/>
          <w:szCs w:val="28"/>
        </w:rPr>
      </w:pPr>
      <w:r w:rsidRPr="00CD70E9">
        <w:rPr>
          <w:sz w:val="28"/>
          <w:szCs w:val="28"/>
        </w:rPr>
        <w:t>Директор КГБ ПОУ «</w:t>
      </w:r>
      <w:proofErr w:type="spellStart"/>
      <w:r w:rsidRPr="00CD70E9">
        <w:rPr>
          <w:sz w:val="28"/>
          <w:szCs w:val="28"/>
        </w:rPr>
        <w:t>Лазовский</w:t>
      </w:r>
      <w:proofErr w:type="spellEnd"/>
      <w:r w:rsidRPr="00CD70E9">
        <w:rPr>
          <w:sz w:val="28"/>
          <w:szCs w:val="28"/>
        </w:rPr>
        <w:t xml:space="preserve"> </w:t>
      </w:r>
    </w:p>
    <w:p w:rsidR="00CD70E9" w:rsidRPr="00CD70E9" w:rsidRDefault="00CD70E9" w:rsidP="00CD70E9">
      <w:pPr>
        <w:jc w:val="right"/>
        <w:rPr>
          <w:sz w:val="28"/>
          <w:szCs w:val="28"/>
        </w:rPr>
      </w:pPr>
      <w:r w:rsidRPr="00CD70E9">
        <w:rPr>
          <w:sz w:val="28"/>
          <w:szCs w:val="28"/>
        </w:rPr>
        <w:t>колледж технологий и туризма»</w:t>
      </w:r>
    </w:p>
    <w:p w:rsidR="00CD70E9" w:rsidRPr="00CD70E9" w:rsidRDefault="00CD70E9" w:rsidP="00CD70E9">
      <w:pPr>
        <w:jc w:val="right"/>
        <w:rPr>
          <w:sz w:val="28"/>
          <w:szCs w:val="28"/>
        </w:rPr>
      </w:pPr>
    </w:p>
    <w:p w:rsidR="00CD70E9" w:rsidRPr="00CD70E9" w:rsidRDefault="00CD70E9" w:rsidP="00CD70E9">
      <w:pPr>
        <w:jc w:val="right"/>
        <w:rPr>
          <w:sz w:val="28"/>
          <w:szCs w:val="28"/>
        </w:rPr>
      </w:pPr>
      <w:r w:rsidRPr="00CD70E9">
        <w:rPr>
          <w:sz w:val="28"/>
          <w:szCs w:val="28"/>
        </w:rPr>
        <w:t xml:space="preserve">__________________Г.П. </w:t>
      </w:r>
      <w:proofErr w:type="spellStart"/>
      <w:r w:rsidRPr="00CD70E9">
        <w:rPr>
          <w:sz w:val="28"/>
          <w:szCs w:val="28"/>
        </w:rPr>
        <w:t>Гирис</w:t>
      </w:r>
      <w:proofErr w:type="spellEnd"/>
    </w:p>
    <w:p w:rsidR="00BF70C1" w:rsidRDefault="00894A84" w:rsidP="00CD70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«___»_______________20        </w:t>
      </w:r>
      <w:bookmarkStart w:id="0" w:name="_GoBack"/>
      <w:bookmarkEnd w:id="0"/>
      <w:r w:rsidR="00CD70E9" w:rsidRPr="00CD70E9">
        <w:rPr>
          <w:sz w:val="28"/>
          <w:szCs w:val="28"/>
        </w:rPr>
        <w:t>г.</w:t>
      </w: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280253" w:rsidRPr="00503213" w:rsidRDefault="001222CC" w:rsidP="0028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280253" w:rsidRPr="00503213">
        <w:rPr>
          <w:b/>
          <w:sz w:val="28"/>
          <w:szCs w:val="28"/>
        </w:rPr>
        <w:t xml:space="preserve">П.01 РУССКИЙ ЯЗЫК 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</w:t>
      </w:r>
      <w:r w:rsidR="00937758" w:rsidRPr="00503213">
        <w:rPr>
          <w:b/>
          <w:sz w:val="28"/>
          <w:szCs w:val="28"/>
        </w:rPr>
        <w:t>еобразовательного цикла</w:t>
      </w:r>
      <w:r w:rsidR="00937758" w:rsidRPr="00503213">
        <w:rPr>
          <w:b/>
          <w:sz w:val="28"/>
          <w:szCs w:val="28"/>
        </w:rPr>
        <w:br/>
      </w:r>
      <w:r w:rsidRPr="00503213">
        <w:rPr>
          <w:b/>
          <w:sz w:val="28"/>
          <w:szCs w:val="28"/>
        </w:rPr>
        <w:t xml:space="preserve"> образовательной программы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="00937758" w:rsidRPr="00503213">
        <w:rPr>
          <w:b/>
          <w:sz w:val="28"/>
          <w:szCs w:val="28"/>
        </w:rPr>
        <w:t>23.01.17 Мастер по обслуживанию и ремонту автомобилей</w:t>
      </w:r>
    </w:p>
    <w:p w:rsidR="00FC7502" w:rsidRPr="00503213" w:rsidRDefault="00FC7502">
      <w:pPr>
        <w:jc w:val="center"/>
        <w:rPr>
          <w:b/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450740" w:rsidRPr="00503213" w:rsidRDefault="00450740" w:rsidP="0045074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 w:rsidR="00280253" w:rsidRPr="00503213">
        <w:rPr>
          <w:rFonts w:eastAsia="Calibri"/>
          <w:b/>
          <w:i/>
          <w:sz w:val="28"/>
          <w:szCs w:val="28"/>
          <w:lang w:eastAsia="en-US"/>
        </w:rPr>
        <w:t>технологический</w:t>
      </w:r>
      <w:r w:rsidRPr="00503213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C0391C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290390" w:rsidRPr="00503213" w:rsidRDefault="00290390">
      <w:pPr>
        <w:jc w:val="center"/>
        <w:rPr>
          <w:sz w:val="28"/>
          <w:szCs w:val="28"/>
        </w:rPr>
      </w:pPr>
    </w:p>
    <w:p w:rsidR="00C0391C" w:rsidRPr="00503213" w:rsidRDefault="00937758" w:rsidP="00BF4E1A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="00937758" w:rsidRPr="00503213">
        <w:rPr>
          <w:sz w:val="28"/>
          <w:szCs w:val="28"/>
        </w:rPr>
        <w:t>Белова Н.Н</w:t>
      </w:r>
      <w:r w:rsidR="00727441" w:rsidRPr="00503213">
        <w:rPr>
          <w:sz w:val="28"/>
          <w:szCs w:val="28"/>
        </w:rPr>
        <w:t>.</w:t>
      </w:r>
      <w:r w:rsidR="00007592" w:rsidRPr="00503213">
        <w:rPr>
          <w:sz w:val="28"/>
          <w:szCs w:val="28"/>
        </w:rPr>
        <w:t xml:space="preserve"> – преподаватель </w:t>
      </w:r>
      <w:r w:rsidR="00937758" w:rsidRPr="00503213">
        <w:rPr>
          <w:sz w:val="28"/>
          <w:szCs w:val="28"/>
        </w:rPr>
        <w:t>русского языка и литературы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937758" w:rsidRPr="00503213">
        <w:rPr>
          <w:sz w:val="28"/>
          <w:szCs w:val="28"/>
        </w:rPr>
        <w:t>23.01.17 Мастер по ремонту и обслуживанию автомобилей.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C2414F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C2414F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C2414F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1" w:name="_Toc101444188"/>
      <w:r>
        <w:lastRenderedPageBreak/>
        <w:t>1. ПОЯСНИТЕЛЬНАЯ ЗАПИСКА</w:t>
      </w:r>
      <w:bookmarkEnd w:id="1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r w:rsidRPr="00465928">
        <w:rPr>
          <w:sz w:val="28"/>
          <w:szCs w:val="28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6F6552" w:rsidRDefault="003B01F7" w:rsidP="00B2158D">
      <w:pPr>
        <w:pStyle w:val="211"/>
        <w:ind w:firstLine="709"/>
        <w:rPr>
          <w:b/>
          <w:sz w:val="28"/>
          <w:szCs w:val="28"/>
        </w:rPr>
      </w:pPr>
      <w:r w:rsidRPr="006F6552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Pr="006F6552">
        <w:rPr>
          <w:b/>
          <w:sz w:val="28"/>
          <w:szCs w:val="28"/>
        </w:rPr>
        <w:t xml:space="preserve"> </w:t>
      </w:r>
      <w:r w:rsidR="00D75214" w:rsidRPr="006F6552">
        <w:rPr>
          <w:b/>
          <w:sz w:val="28"/>
          <w:szCs w:val="28"/>
        </w:rPr>
        <w:t>ОБП.01</w:t>
      </w:r>
      <w:r w:rsidRPr="006F6552">
        <w:rPr>
          <w:b/>
          <w:sz w:val="28"/>
          <w:szCs w:val="28"/>
        </w:rPr>
        <w:t xml:space="preserve"> Русский язык</w:t>
      </w:r>
      <w:r w:rsidRPr="006F6552">
        <w:rPr>
          <w:b/>
          <w:sz w:val="28"/>
          <w:szCs w:val="28"/>
          <w:shd w:val="clear" w:color="auto" w:fill="FFFFFF"/>
        </w:rPr>
        <w:t xml:space="preserve"> реализуется через:</w:t>
      </w:r>
    </w:p>
    <w:p w:rsidR="00A90D49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sym w:font="Symbol" w:char="F0B7"/>
      </w:r>
      <w:r w:rsidRPr="006F6552">
        <w:rPr>
          <w:sz w:val="28"/>
          <w:szCs w:val="28"/>
        </w:rPr>
        <w:t xml:space="preserve"> Побужд</w:t>
      </w:r>
      <w:r w:rsidR="00A90D49" w:rsidRPr="006F6552">
        <w:rPr>
          <w:sz w:val="28"/>
          <w:szCs w:val="28"/>
        </w:rPr>
        <w:t>ение обучающихся соблюдать на занятиях</w:t>
      </w:r>
      <w:r w:rsidRPr="006F6552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A90D49" w:rsidRPr="006F6552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6F6552">
        <w:rPr>
          <w:sz w:val="28"/>
          <w:szCs w:val="28"/>
        </w:rPr>
        <w:t>Привлечение внимания обучающихся к ценност</w:t>
      </w:r>
      <w:r w:rsidR="00A90D49" w:rsidRPr="006F6552">
        <w:rPr>
          <w:sz w:val="28"/>
          <w:szCs w:val="28"/>
        </w:rPr>
        <w:t>ному аспекту изучаемых на занятиях</w:t>
      </w:r>
      <w:r w:rsidRPr="006F6552">
        <w:rPr>
          <w:sz w:val="28"/>
          <w:szCs w:val="28"/>
        </w:rPr>
        <w:t xml:space="preserve"> предметов, явлений, событий через: </w:t>
      </w:r>
    </w:p>
    <w:p w:rsidR="00A90D49" w:rsidRPr="006F6552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6F6552">
        <w:rPr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</w:t>
      </w:r>
      <w:r w:rsidR="00A90D49" w:rsidRPr="006F6552">
        <w:rPr>
          <w:sz w:val="28"/>
          <w:szCs w:val="28"/>
        </w:rPr>
        <w:t>;</w:t>
      </w:r>
      <w:r w:rsidRPr="006F6552">
        <w:rPr>
          <w:sz w:val="28"/>
          <w:szCs w:val="28"/>
        </w:rPr>
        <w:t xml:space="preserve"> </w:t>
      </w:r>
    </w:p>
    <w:p w:rsidR="00A90D49" w:rsidRPr="006F6552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6F6552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6F6552">
        <w:rPr>
          <w:sz w:val="28"/>
          <w:szCs w:val="28"/>
        </w:rPr>
        <w:t>учаются в данный момент на занятии</w:t>
      </w:r>
      <w:r w:rsidRPr="006F6552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6F6552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6F6552">
        <w:rPr>
          <w:sz w:val="28"/>
          <w:szCs w:val="28"/>
        </w:rPr>
        <w:t>использование на занятиях</w:t>
      </w:r>
      <w:r w:rsidR="003B01F7" w:rsidRPr="006F6552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6F6552">
        <w:rPr>
          <w:sz w:val="28"/>
          <w:szCs w:val="28"/>
        </w:rPr>
        <w:t>.</w:t>
      </w:r>
    </w:p>
    <w:p w:rsidR="00A90D49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sym w:font="Symbol" w:char="F0B7"/>
      </w:r>
      <w:r w:rsidRPr="006F6552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6F6552">
        <w:rPr>
          <w:sz w:val="28"/>
          <w:szCs w:val="28"/>
        </w:rPr>
        <w:t>ситуаций для обсуждения на занятиях</w:t>
      </w:r>
      <w:r w:rsidRPr="006F6552">
        <w:rPr>
          <w:sz w:val="28"/>
          <w:szCs w:val="28"/>
        </w:rPr>
        <w:t>.</w:t>
      </w:r>
    </w:p>
    <w:p w:rsidR="00A90D49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t xml:space="preserve"> </w:t>
      </w:r>
      <w:r w:rsidRPr="006F6552">
        <w:rPr>
          <w:sz w:val="28"/>
          <w:szCs w:val="28"/>
        </w:rPr>
        <w:sym w:font="Symbol" w:char="F0B7"/>
      </w:r>
      <w:r w:rsidRPr="006F6552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6F6552">
        <w:rPr>
          <w:sz w:val="28"/>
          <w:szCs w:val="28"/>
        </w:rPr>
        <w:t>.</w:t>
      </w:r>
    </w:p>
    <w:p w:rsidR="00A90D49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t xml:space="preserve"> </w:t>
      </w:r>
      <w:r w:rsidRPr="006F6552">
        <w:rPr>
          <w:sz w:val="28"/>
          <w:szCs w:val="28"/>
        </w:rPr>
        <w:sym w:font="Symbol" w:char="F0B7"/>
      </w:r>
      <w:r w:rsidR="00A90D49" w:rsidRPr="006F6552">
        <w:rPr>
          <w:sz w:val="28"/>
          <w:szCs w:val="28"/>
        </w:rPr>
        <w:t xml:space="preserve"> Включение в занятия</w:t>
      </w:r>
      <w:r w:rsidRPr="006F6552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6F6552">
        <w:rPr>
          <w:sz w:val="28"/>
          <w:szCs w:val="28"/>
        </w:rPr>
        <w:t>тельной атмосферы во время занятия</w:t>
      </w:r>
      <w:r w:rsidRPr="006F6552">
        <w:rPr>
          <w:sz w:val="28"/>
          <w:szCs w:val="28"/>
        </w:rPr>
        <w:t xml:space="preserve">. </w:t>
      </w:r>
    </w:p>
    <w:p w:rsidR="00A90D49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sym w:font="Symbol" w:char="F0B7"/>
      </w:r>
      <w:r w:rsidR="00A90D49" w:rsidRPr="006F6552">
        <w:rPr>
          <w:sz w:val="28"/>
          <w:szCs w:val="28"/>
        </w:rPr>
        <w:t xml:space="preserve"> Применение на занятиях</w:t>
      </w:r>
      <w:r w:rsidRPr="006F6552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lastRenderedPageBreak/>
        <w:sym w:font="Symbol" w:char="F0B7"/>
      </w:r>
      <w:r w:rsidRPr="006F6552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sym w:font="Symbol" w:char="F0B7"/>
      </w:r>
      <w:r w:rsidR="006D14E5" w:rsidRPr="006F6552">
        <w:rPr>
          <w:sz w:val="28"/>
          <w:szCs w:val="28"/>
        </w:rPr>
        <w:t xml:space="preserve"> Выбор и использование на занятиях</w:t>
      </w:r>
      <w:r w:rsidRPr="006F6552">
        <w:rPr>
          <w:sz w:val="28"/>
          <w:szCs w:val="28"/>
        </w:rPr>
        <w:t xml:space="preserve"> методов, технологий (технология игровых методов обучения, </w:t>
      </w:r>
      <w:proofErr w:type="spellStart"/>
      <w:r w:rsidRPr="006F6552">
        <w:rPr>
          <w:sz w:val="28"/>
          <w:szCs w:val="28"/>
        </w:rPr>
        <w:t>здоровьесберегающая</w:t>
      </w:r>
      <w:proofErr w:type="spellEnd"/>
      <w:r w:rsidRPr="006F6552">
        <w:rPr>
          <w:sz w:val="28"/>
          <w:szCs w:val="28"/>
        </w:rPr>
        <w:t xml:space="preserve">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sym w:font="Symbol" w:char="F0B7"/>
      </w:r>
      <w:r w:rsidRPr="006F6552">
        <w:rPr>
          <w:sz w:val="28"/>
          <w:szCs w:val="28"/>
        </w:rPr>
        <w:t xml:space="preserve"> Инициирование и поддержка исследовате</w:t>
      </w:r>
      <w:r w:rsidR="006D14E5" w:rsidRPr="006F6552">
        <w:rPr>
          <w:sz w:val="28"/>
          <w:szCs w:val="28"/>
        </w:rPr>
        <w:t>льской деятельности обучающихся</w:t>
      </w:r>
      <w:r w:rsidRPr="006F6552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3B01F7" w:rsidRPr="006F6552" w:rsidRDefault="003B01F7" w:rsidP="00B2158D">
      <w:pPr>
        <w:pStyle w:val="211"/>
        <w:ind w:firstLine="709"/>
        <w:rPr>
          <w:sz w:val="28"/>
          <w:szCs w:val="28"/>
        </w:rPr>
      </w:pPr>
      <w:r w:rsidRPr="006F6552">
        <w:rPr>
          <w:sz w:val="28"/>
          <w:szCs w:val="28"/>
        </w:rPr>
        <w:sym w:font="Symbol" w:char="F0B7"/>
      </w:r>
      <w:r w:rsidRPr="006F6552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6F6552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6F6552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рабочей программы по предмету </w:t>
      </w:r>
      <w:r w:rsidR="00D75214">
        <w:rPr>
          <w:sz w:val="28"/>
          <w:szCs w:val="28"/>
        </w:rPr>
        <w:t>ОБП.01</w:t>
      </w:r>
      <w:r w:rsidRPr="00A90D49">
        <w:rPr>
          <w:sz w:val="28"/>
          <w:szCs w:val="28"/>
        </w:rPr>
        <w:t xml:space="preserve"> Русский язык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Pr="00A90D49">
        <w:rPr>
          <w:sz w:val="28"/>
          <w:szCs w:val="28"/>
          <w:highlight w:val="white"/>
        </w:rPr>
        <w:t xml:space="preserve">23.01.17 </w:t>
      </w:r>
      <w:r w:rsidRPr="00A90D49">
        <w:rPr>
          <w:sz w:val="28"/>
          <w:szCs w:val="28"/>
        </w:rPr>
        <w:t xml:space="preserve">Мастер по ремонту и обслуживанию автомобилей (ОК,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интеграции и преемственности содержания по предмету </w:t>
      </w:r>
      <w:r w:rsidR="00D75214">
        <w:rPr>
          <w:sz w:val="28"/>
          <w:szCs w:val="28"/>
        </w:rPr>
        <w:t>ОБП.01</w:t>
      </w:r>
      <w:r w:rsidRPr="00A90D49">
        <w:rPr>
          <w:sz w:val="28"/>
          <w:szCs w:val="28"/>
        </w:rPr>
        <w:t xml:space="preserve"> Русский язык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D75214">
        <w:rPr>
          <w:sz w:val="28"/>
          <w:szCs w:val="28"/>
        </w:rPr>
        <w:t>ОБП.01</w:t>
      </w:r>
      <w:r w:rsidR="0019321E" w:rsidRPr="0019321E">
        <w:rPr>
          <w:sz w:val="28"/>
          <w:szCs w:val="28"/>
        </w:rPr>
        <w:t xml:space="preserve"> Русский язык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550EEA">
        <w:rPr>
          <w:sz w:val="28"/>
          <w:szCs w:val="28"/>
        </w:rPr>
        <w:t>профессии</w:t>
      </w:r>
      <w:r w:rsidR="003F2B30">
        <w:rPr>
          <w:sz w:val="28"/>
          <w:szCs w:val="28"/>
        </w:rPr>
        <w:t xml:space="preserve"> </w:t>
      </w:r>
      <w:r w:rsidR="00550EEA">
        <w:rPr>
          <w:sz w:val="28"/>
          <w:szCs w:val="28"/>
          <w:highlight w:val="white"/>
        </w:rPr>
        <w:t>23.01.17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550EEA">
        <w:rPr>
          <w:sz w:val="28"/>
          <w:szCs w:val="28"/>
        </w:rPr>
        <w:t>Мастер по ремонту и обслуживанию автомобилей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D75214">
        <w:rPr>
          <w:sz w:val="28"/>
          <w:szCs w:val="28"/>
        </w:rPr>
        <w:t>ОБП.01</w:t>
      </w:r>
      <w:r w:rsidR="0019321E" w:rsidRPr="0019321E">
        <w:rPr>
          <w:sz w:val="28"/>
          <w:szCs w:val="28"/>
        </w:rPr>
        <w:t xml:space="preserve"> Русский язык </w:t>
      </w:r>
      <w:r>
        <w:rPr>
          <w:sz w:val="28"/>
          <w:szCs w:val="28"/>
        </w:rPr>
        <w:t xml:space="preserve">по </w:t>
      </w:r>
      <w:r w:rsidR="00550EEA">
        <w:rPr>
          <w:sz w:val="28"/>
          <w:szCs w:val="28"/>
          <w:highlight w:val="white"/>
        </w:rPr>
        <w:t>23.01.17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550EEA">
        <w:rPr>
          <w:sz w:val="28"/>
          <w:szCs w:val="28"/>
        </w:rPr>
        <w:t xml:space="preserve">Мастер по ремонту и обслуживанию автомобилей </w:t>
      </w:r>
      <w:r>
        <w:rPr>
          <w:sz w:val="28"/>
          <w:szCs w:val="28"/>
        </w:rPr>
        <w:t>отводится</w:t>
      </w:r>
      <w:r w:rsidRPr="003F2B30">
        <w:rPr>
          <w:sz w:val="28"/>
          <w:szCs w:val="28"/>
        </w:rPr>
        <w:t xml:space="preserve"> </w:t>
      </w:r>
      <w:r w:rsidR="00D05AC4" w:rsidRPr="00D05AC4">
        <w:rPr>
          <w:sz w:val="28"/>
          <w:szCs w:val="28"/>
        </w:rPr>
        <w:t>118</w:t>
      </w:r>
      <w:r w:rsidR="00A137BA" w:rsidRPr="00D05AC4">
        <w:rPr>
          <w:sz w:val="28"/>
          <w:szCs w:val="28"/>
        </w:rPr>
        <w:t xml:space="preserve"> часов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B968D9">
        <w:rPr>
          <w:sz w:val="28"/>
          <w:szCs w:val="28"/>
        </w:rPr>
        <w:t xml:space="preserve">учебным планом по </w:t>
      </w:r>
      <w:r w:rsidR="00550EEA">
        <w:rPr>
          <w:sz w:val="28"/>
          <w:szCs w:val="28"/>
          <w:highlight w:val="white"/>
        </w:rPr>
        <w:t>23.01.17</w:t>
      </w:r>
      <w:r w:rsidR="00550EEA" w:rsidRPr="00007592">
        <w:rPr>
          <w:sz w:val="28"/>
          <w:szCs w:val="28"/>
          <w:highlight w:val="white"/>
        </w:rPr>
        <w:t xml:space="preserve"> </w:t>
      </w:r>
      <w:r w:rsidR="00550EEA">
        <w:rPr>
          <w:sz w:val="28"/>
          <w:szCs w:val="28"/>
        </w:rPr>
        <w:t>Мастер по ремонту и обслуживанию автомобилей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D75214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D75214">
        <w:rPr>
          <w:sz w:val="28"/>
          <w:szCs w:val="28"/>
        </w:rPr>
        <w:t>ОБП.01</w:t>
      </w:r>
      <w:r w:rsidR="0019321E" w:rsidRPr="0019321E">
        <w:rPr>
          <w:sz w:val="28"/>
          <w:szCs w:val="28"/>
        </w:rPr>
        <w:t xml:space="preserve"> Русский язык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качества освоения предмета </w:t>
      </w:r>
      <w:r w:rsidR="00D75214">
        <w:rPr>
          <w:sz w:val="28"/>
          <w:szCs w:val="28"/>
        </w:rPr>
        <w:t>ОБП.01</w:t>
      </w:r>
      <w:r w:rsidR="0019321E" w:rsidRPr="0019321E">
        <w:rPr>
          <w:sz w:val="28"/>
          <w:szCs w:val="28"/>
        </w:rPr>
        <w:t xml:space="preserve"> Русский язык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19321E">
        <w:rPr>
          <w:sz w:val="28"/>
          <w:szCs w:val="28"/>
        </w:rPr>
        <w:t>экзамена</w:t>
      </w:r>
      <w:r>
        <w:rPr>
          <w:sz w:val="28"/>
          <w:szCs w:val="28"/>
        </w:rPr>
        <w:t xml:space="preserve"> по итогам изучения предмета.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D75214">
        <w:rPr>
          <w:sz w:val="28"/>
          <w:szCs w:val="28"/>
        </w:rPr>
        <w:t>ОБП.01</w:t>
      </w:r>
      <w:r w:rsidR="0019321E" w:rsidRPr="0019321E">
        <w:rPr>
          <w:sz w:val="28"/>
          <w:szCs w:val="28"/>
        </w:rPr>
        <w:t xml:space="preserve"> Русский язык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по: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A5315A">
        <w:rPr>
          <w:sz w:val="28"/>
          <w:szCs w:val="28"/>
        </w:rPr>
        <w:t>инфографика</w:t>
      </w:r>
      <w:proofErr w:type="spellEnd"/>
      <w:r w:rsidRPr="00A5315A">
        <w:rPr>
          <w:sz w:val="28"/>
          <w:szCs w:val="28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 xml:space="preserve">обобщение знаний о языке как системе, об основных правилах орфографии и пунктуации, об изобразительно-выразительных средствах </w:t>
      </w:r>
      <w:r w:rsidRPr="00A5315A">
        <w:rPr>
          <w:sz w:val="28"/>
          <w:szCs w:val="28"/>
        </w:rPr>
        <w:lastRenderedPageBreak/>
        <w:t>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- подготовке обучающихся к освоению общих и профессиональных компетенций (далее – ОК, ПК) в соответствии с ФГОС СПО  по профессии  23.01.17 Мастер по ремонту и обслуживанию автомобилей.</w:t>
      </w:r>
      <w:r>
        <w:rPr>
          <w:i/>
          <w:color w:val="FF0000"/>
          <w:sz w:val="28"/>
          <w:szCs w:val="28"/>
        </w:rPr>
        <w:t xml:space="preserve"> 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330126" w:rsidRDefault="00330126" w:rsidP="00CB5B17">
      <w:pPr>
        <w:ind w:firstLine="709"/>
        <w:jc w:val="both"/>
        <w:rPr>
          <w:i/>
          <w:iCs/>
          <w:color w:val="FF0000"/>
          <w:sz w:val="28"/>
          <w:szCs w:val="28"/>
          <w:lang w:eastAsia="ja-JP" w:bidi="ne-IN"/>
        </w:rPr>
      </w:pP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Русский язык – государственный язык Российской Федерации, язык государствообразующего народа, язык межнационального общения и консолидации народов России, основа формирования общероссийской гражданской идентичности. Как государственный язык и язык межнационального общения русский язык является основой социально-экономического, культурного и духовного объединения народов Российской Федерации.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</w:t>
      </w:r>
      <w:r w:rsidRPr="00550EEA">
        <w:rPr>
          <w:sz w:val="28"/>
          <w:szCs w:val="28"/>
        </w:rPr>
        <w:lastRenderedPageBreak/>
        <w:t>совершенствование их опыта речевого общения, развитие коммуникативных умений в разных сферах функционирования языка.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550EEA">
        <w:rPr>
          <w:sz w:val="28"/>
          <w:szCs w:val="28"/>
        </w:rPr>
        <w:t>инфографика</w:t>
      </w:r>
      <w:proofErr w:type="spellEnd"/>
      <w:r w:rsidRPr="00550EEA">
        <w:rPr>
          <w:sz w:val="28"/>
          <w:szCs w:val="28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550EEA">
        <w:rPr>
          <w:sz w:val="28"/>
          <w:szCs w:val="28"/>
        </w:rPr>
        <w:t>инфографика</w:t>
      </w:r>
      <w:proofErr w:type="spellEnd"/>
      <w:r w:rsidRPr="00550EEA">
        <w:rPr>
          <w:sz w:val="28"/>
          <w:szCs w:val="28"/>
        </w:rPr>
        <w:t xml:space="preserve"> и др.).</w:t>
      </w:r>
    </w:p>
    <w:p w:rsidR="00A5315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E951AA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>
        <w:rPr>
          <w:bCs/>
          <w:iCs/>
          <w:sz w:val="28"/>
          <w:szCs w:val="28"/>
          <w:lang w:eastAsia="ja-JP" w:bidi="ne-IN"/>
        </w:rPr>
        <w:t xml:space="preserve">Предмет </w:t>
      </w:r>
      <w:r w:rsidR="00D75214">
        <w:rPr>
          <w:sz w:val="28"/>
          <w:szCs w:val="28"/>
        </w:rPr>
        <w:t>ОБП.01</w:t>
      </w:r>
      <w:r w:rsidRPr="00007592">
        <w:rPr>
          <w:sz w:val="28"/>
          <w:szCs w:val="28"/>
        </w:rPr>
        <w:t xml:space="preserve"> Русский язык</w:t>
      </w:r>
      <w:r w:rsidRPr="00B2158D">
        <w:rPr>
          <w:color w:val="FF0000"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5E6E37" w:rsidRDefault="00E951AA" w:rsidP="00E951AA">
      <w:pPr>
        <w:ind w:firstLine="709"/>
        <w:jc w:val="both"/>
        <w:rPr>
          <w:bCs/>
          <w:color w:val="FF0000"/>
          <w:sz w:val="28"/>
          <w:szCs w:val="28"/>
        </w:rPr>
      </w:pPr>
      <w:r w:rsidRPr="00BD0949">
        <w:rPr>
          <w:bCs/>
          <w:iCs/>
          <w:sz w:val="28"/>
          <w:szCs w:val="28"/>
          <w:lang w:eastAsia="ja-JP" w:bidi="ne-IN"/>
        </w:rPr>
        <w:t xml:space="preserve">Предмет </w:t>
      </w:r>
      <w:r w:rsidR="00D75214">
        <w:rPr>
          <w:sz w:val="28"/>
          <w:szCs w:val="28"/>
        </w:rPr>
        <w:t>ОБП.01</w:t>
      </w:r>
      <w:r w:rsidRPr="00BD0949">
        <w:rPr>
          <w:sz w:val="28"/>
          <w:szCs w:val="28"/>
        </w:rPr>
        <w:t xml:space="preserve"> Русский язык</w:t>
      </w:r>
      <w:r w:rsidRPr="00BD0949">
        <w:rPr>
          <w:color w:val="FF0000"/>
          <w:sz w:val="28"/>
          <w:szCs w:val="28"/>
        </w:rPr>
        <w:t xml:space="preserve"> </w:t>
      </w:r>
      <w:r w:rsidRPr="00BD0949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 и дисциплинами</w:t>
      </w:r>
      <w:r w:rsidR="00D75214">
        <w:rPr>
          <w:bCs/>
          <w:iCs/>
          <w:sz w:val="28"/>
          <w:szCs w:val="28"/>
          <w:lang w:eastAsia="ja-JP" w:bidi="ne-IN"/>
        </w:rPr>
        <w:t xml:space="preserve"> общепрофессионального цикла: ОБП.02 Литература, ОБ</w:t>
      </w:r>
      <w:r w:rsidRPr="00BD0949">
        <w:rPr>
          <w:bCs/>
          <w:iCs/>
          <w:sz w:val="28"/>
          <w:szCs w:val="28"/>
          <w:lang w:eastAsia="ja-JP" w:bidi="ne-IN"/>
        </w:rPr>
        <w:t>П.0</w:t>
      </w:r>
      <w:r>
        <w:rPr>
          <w:bCs/>
          <w:iCs/>
          <w:sz w:val="28"/>
          <w:szCs w:val="28"/>
          <w:lang w:eastAsia="ja-JP" w:bidi="ne-IN"/>
        </w:rPr>
        <w:t>5</w:t>
      </w:r>
      <w:r w:rsidR="00D75214">
        <w:rPr>
          <w:bCs/>
          <w:iCs/>
          <w:sz w:val="28"/>
          <w:szCs w:val="28"/>
          <w:lang w:eastAsia="ja-JP" w:bidi="ne-IN"/>
        </w:rPr>
        <w:t xml:space="preserve"> История, ОБ</w:t>
      </w:r>
      <w:r w:rsidRPr="00BD0949">
        <w:rPr>
          <w:bCs/>
          <w:iCs/>
          <w:sz w:val="28"/>
          <w:szCs w:val="28"/>
          <w:lang w:eastAsia="ja-JP" w:bidi="ne-IN"/>
        </w:rPr>
        <w:t>П.1</w:t>
      </w:r>
      <w:r>
        <w:rPr>
          <w:bCs/>
          <w:iCs/>
          <w:sz w:val="28"/>
          <w:szCs w:val="28"/>
          <w:lang w:eastAsia="ja-JP" w:bidi="ne-IN"/>
        </w:rPr>
        <w:t>1</w:t>
      </w:r>
      <w:r w:rsidRPr="00BD0949">
        <w:rPr>
          <w:bCs/>
          <w:iCs/>
          <w:sz w:val="28"/>
          <w:szCs w:val="28"/>
          <w:lang w:eastAsia="ja-JP" w:bidi="ne-IN"/>
        </w:rPr>
        <w:t xml:space="preserve"> Родная литература, ОП.0</w:t>
      </w:r>
      <w:r>
        <w:rPr>
          <w:bCs/>
          <w:iCs/>
          <w:sz w:val="28"/>
          <w:szCs w:val="28"/>
          <w:lang w:eastAsia="ja-JP" w:bidi="ne-IN"/>
        </w:rPr>
        <w:t>7</w:t>
      </w:r>
      <w:r w:rsidRPr="00BD0949">
        <w:rPr>
          <w:bCs/>
          <w:iCs/>
          <w:sz w:val="28"/>
          <w:szCs w:val="28"/>
          <w:lang w:eastAsia="ja-JP" w:bidi="ne-IN"/>
        </w:rPr>
        <w:t xml:space="preserve"> Основы </w:t>
      </w:r>
      <w:r>
        <w:rPr>
          <w:bCs/>
          <w:iCs/>
          <w:sz w:val="28"/>
          <w:szCs w:val="28"/>
          <w:lang w:eastAsia="ja-JP" w:bidi="ne-IN"/>
        </w:rPr>
        <w:t>безопасности жизнедеятельности</w:t>
      </w:r>
      <w:r w:rsidRPr="00BD0949">
        <w:rPr>
          <w:bCs/>
          <w:iCs/>
          <w:sz w:val="28"/>
          <w:szCs w:val="28"/>
          <w:lang w:eastAsia="ja-JP" w:bidi="ne-IN"/>
        </w:rPr>
        <w:t>, а также междисцип</w:t>
      </w:r>
      <w:r w:rsidR="009A028D">
        <w:rPr>
          <w:bCs/>
          <w:iCs/>
          <w:sz w:val="28"/>
          <w:szCs w:val="28"/>
          <w:lang w:eastAsia="ja-JP" w:bidi="ne-IN"/>
        </w:rPr>
        <w:t>линарными курсами (далее - МДК)</w:t>
      </w:r>
      <w:r w:rsidRPr="00A5315A">
        <w:rPr>
          <w:bCs/>
          <w:iCs/>
          <w:color w:val="FF0000"/>
          <w:sz w:val="28"/>
          <w:szCs w:val="28"/>
          <w:lang w:eastAsia="ja-JP" w:bidi="ne-IN"/>
        </w:rPr>
        <w:t xml:space="preserve"> </w:t>
      </w:r>
      <w:r w:rsidRPr="005E6E37">
        <w:rPr>
          <w:bCs/>
          <w:iCs/>
          <w:sz w:val="28"/>
          <w:szCs w:val="28"/>
          <w:lang w:eastAsia="ja-JP" w:bidi="ne-IN"/>
        </w:rPr>
        <w:t xml:space="preserve">МДК.01.02 </w:t>
      </w:r>
      <w:r w:rsidR="005E6E37" w:rsidRPr="005E6E37">
        <w:rPr>
          <w:bCs/>
          <w:iCs/>
          <w:sz w:val="28"/>
          <w:szCs w:val="28"/>
          <w:lang w:eastAsia="ja-JP" w:bidi="ne-IN"/>
        </w:rPr>
        <w:t xml:space="preserve">Устройство автомобилей; </w:t>
      </w:r>
      <w:r w:rsidR="005E6E37" w:rsidRPr="005E6E37">
        <w:rPr>
          <w:bCs/>
          <w:sz w:val="28"/>
          <w:szCs w:val="28"/>
        </w:rPr>
        <w:t xml:space="preserve">МДК.03.01 Слесарное дело и технические измерения; МДК.03.02 Ремонт автомобилей. </w:t>
      </w:r>
    </w:p>
    <w:p w:rsid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394C86">
        <w:rPr>
          <w:spacing w:val="-6"/>
          <w:sz w:val="28"/>
          <w:szCs w:val="28"/>
        </w:rPr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 регламентированных ФГОС СОО. </w:t>
      </w:r>
    </w:p>
    <w:p w:rsidR="00E951AA" w:rsidRP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E951AA" w:rsidRPr="00550EEA" w:rsidRDefault="00E951AA" w:rsidP="00A5315A">
      <w:pPr>
        <w:pStyle w:val="211"/>
        <w:ind w:firstLine="709"/>
        <w:rPr>
          <w:sz w:val="28"/>
          <w:szCs w:val="28"/>
        </w:rPr>
      </w:pPr>
    </w:p>
    <w:p w:rsidR="007C6E56" w:rsidRDefault="00394C86" w:rsidP="007C6E56">
      <w:pPr>
        <w:ind w:firstLine="709"/>
        <w:jc w:val="both"/>
        <w:rPr>
          <w:i/>
          <w:color w:val="FF0000"/>
          <w:sz w:val="28"/>
          <w:szCs w:val="28"/>
        </w:rPr>
      </w:pPr>
      <w:r w:rsidRPr="00965162">
        <w:rPr>
          <w:sz w:val="28"/>
          <w:szCs w:val="28"/>
        </w:rPr>
        <w:t>В целях подготовки обучающи</w:t>
      </w:r>
      <w:r>
        <w:rPr>
          <w:sz w:val="28"/>
          <w:szCs w:val="28"/>
        </w:rPr>
        <w:t xml:space="preserve">хся к будущей профессиональной  </w:t>
      </w:r>
      <w:r w:rsidRPr="00965162">
        <w:rPr>
          <w:sz w:val="28"/>
          <w:szCs w:val="28"/>
        </w:rPr>
        <w:t xml:space="preserve">деятельности при изучении учебного </w:t>
      </w:r>
      <w:r>
        <w:rPr>
          <w:sz w:val="28"/>
          <w:szCs w:val="28"/>
        </w:rPr>
        <w:t xml:space="preserve">предмета </w:t>
      </w:r>
      <w:r w:rsidR="00D75214">
        <w:rPr>
          <w:sz w:val="28"/>
          <w:szCs w:val="28"/>
        </w:rPr>
        <w:t>ОБП.01</w:t>
      </w:r>
      <w:r w:rsidR="00591DA8" w:rsidRPr="00007592">
        <w:rPr>
          <w:sz w:val="28"/>
          <w:szCs w:val="28"/>
        </w:rPr>
        <w:t xml:space="preserve"> Русский язык</w:t>
      </w:r>
      <w:r w:rsidR="00591DA8" w:rsidRPr="00B2158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особое </w:t>
      </w:r>
      <w:r w:rsidRPr="00965162">
        <w:rPr>
          <w:sz w:val="28"/>
          <w:szCs w:val="28"/>
        </w:rPr>
        <w:t>внимание уделяется</w:t>
      </w:r>
      <w:r w:rsidR="00591DA8">
        <w:rPr>
          <w:sz w:val="28"/>
          <w:szCs w:val="28"/>
        </w:rPr>
        <w:t xml:space="preserve"> </w:t>
      </w:r>
      <w:r w:rsidRPr="00965162">
        <w:rPr>
          <w:i/>
          <w:color w:val="FF0000"/>
          <w:sz w:val="28"/>
          <w:szCs w:val="28"/>
        </w:rPr>
        <w:t xml:space="preserve"> </w:t>
      </w:r>
      <w:r w:rsidRPr="00591DA8">
        <w:rPr>
          <w:sz w:val="28"/>
          <w:szCs w:val="28"/>
        </w:rPr>
        <w:t>способности выпускника соблюдать культуру научного и делового общения, причем не только в письменной, но и в устной форме.</w:t>
      </w:r>
    </w:p>
    <w:p w:rsidR="00634A81" w:rsidRPr="00634A81" w:rsidRDefault="00394C86" w:rsidP="007C6E5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программе </w:t>
      </w:r>
      <w:r>
        <w:rPr>
          <w:spacing w:val="-6"/>
          <w:sz w:val="28"/>
          <w:szCs w:val="28"/>
        </w:rPr>
        <w:t xml:space="preserve">по </w:t>
      </w:r>
      <w:r>
        <w:rPr>
          <w:sz w:val="28"/>
          <w:szCs w:val="28"/>
        </w:rPr>
        <w:t>предмету</w:t>
      </w:r>
      <w:r>
        <w:rPr>
          <w:spacing w:val="-6"/>
          <w:sz w:val="28"/>
          <w:szCs w:val="28"/>
        </w:rPr>
        <w:t xml:space="preserve"> </w:t>
      </w:r>
      <w:r w:rsidR="00D75214">
        <w:rPr>
          <w:sz w:val="28"/>
          <w:szCs w:val="28"/>
        </w:rPr>
        <w:t>ОБП.01</w:t>
      </w:r>
      <w:r w:rsidR="00591DA8" w:rsidRPr="00007592">
        <w:rPr>
          <w:sz w:val="28"/>
          <w:szCs w:val="28"/>
        </w:rPr>
        <w:t xml:space="preserve"> Русский язык</w:t>
      </w:r>
      <w:r w:rsidR="00591DA8" w:rsidRPr="00591DA8">
        <w:rPr>
          <w:sz w:val="28"/>
          <w:szCs w:val="28"/>
        </w:rPr>
        <w:t>,</w:t>
      </w:r>
      <w:r w:rsidR="00591DA8">
        <w:rPr>
          <w:color w:val="FF000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реализуемой при подготовке обучающихся</w:t>
      </w:r>
      <w:r w:rsidR="005C66AF">
        <w:rPr>
          <w:sz w:val="28"/>
          <w:szCs w:val="28"/>
        </w:rPr>
        <w:t xml:space="preserve"> по </w:t>
      </w:r>
      <w:r w:rsidR="00E951AA">
        <w:rPr>
          <w:sz w:val="28"/>
          <w:szCs w:val="28"/>
        </w:rPr>
        <w:t>профессии</w:t>
      </w:r>
      <w:r w:rsidR="005E6E37">
        <w:rPr>
          <w:sz w:val="28"/>
          <w:szCs w:val="28"/>
        </w:rPr>
        <w:t xml:space="preserve">, профильно </w:t>
      </w:r>
      <w:r>
        <w:rPr>
          <w:sz w:val="28"/>
          <w:szCs w:val="28"/>
        </w:rPr>
        <w:t xml:space="preserve">ориентированное </w:t>
      </w:r>
      <w:r w:rsidRPr="00AD3C73">
        <w:rPr>
          <w:sz w:val="28"/>
          <w:szCs w:val="28"/>
        </w:rPr>
        <w:lastRenderedPageBreak/>
        <w:t>содер</w:t>
      </w:r>
      <w:r w:rsidR="008D16C9" w:rsidRPr="00AD3C73">
        <w:rPr>
          <w:sz w:val="28"/>
          <w:szCs w:val="28"/>
        </w:rPr>
        <w:t>жание находит отражение в темах:</w:t>
      </w:r>
      <w:r w:rsidR="008D16C9" w:rsidRPr="00AD3C73">
        <w:rPr>
          <w:b/>
          <w:bCs/>
          <w:sz w:val="28"/>
          <w:szCs w:val="28"/>
        </w:rPr>
        <w:t xml:space="preserve"> </w:t>
      </w:r>
      <w:r w:rsidR="008D16C9" w:rsidRPr="00634A81">
        <w:rPr>
          <w:bCs/>
          <w:sz w:val="28"/>
          <w:szCs w:val="28"/>
        </w:rPr>
        <w:t>Введение</w:t>
      </w:r>
      <w:r w:rsidR="00634A81" w:rsidRPr="00634A81">
        <w:rPr>
          <w:sz w:val="28"/>
          <w:szCs w:val="28"/>
        </w:rPr>
        <w:t>;</w:t>
      </w:r>
      <w:r w:rsidR="008D16C9" w:rsidRPr="00634A81">
        <w:rPr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  <w:lang w:eastAsia="ru-RU"/>
        </w:rPr>
        <w:t>Тема 1.1 Язык и речь. Виды речевой деятельности;</w:t>
      </w:r>
      <w:r w:rsidR="0084082B" w:rsidRPr="00634A81">
        <w:rPr>
          <w:bCs/>
          <w:sz w:val="28"/>
          <w:szCs w:val="28"/>
          <w:lang w:eastAsia="ru-RU"/>
        </w:rPr>
        <w:t xml:space="preserve"> </w:t>
      </w:r>
      <w:r w:rsidR="00634A81" w:rsidRPr="00634A81">
        <w:rPr>
          <w:bCs/>
          <w:sz w:val="28"/>
          <w:szCs w:val="28"/>
        </w:rPr>
        <w:t>Тема 3.1</w:t>
      </w:r>
      <w:r w:rsidR="0084082B" w:rsidRPr="00634A81">
        <w:rPr>
          <w:bCs/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</w:rPr>
        <w:t>Слово в лексической системе языка; Тема 3.2</w:t>
      </w:r>
      <w:r w:rsidR="008D16C9" w:rsidRPr="00634A81">
        <w:rPr>
          <w:bCs/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</w:rPr>
        <w:t>Фразеология русского языка; Тема 4.1</w:t>
      </w:r>
      <w:r w:rsidR="00AD3C73" w:rsidRPr="00634A81">
        <w:rPr>
          <w:bCs/>
          <w:sz w:val="28"/>
          <w:szCs w:val="28"/>
        </w:rPr>
        <w:t xml:space="preserve"> </w:t>
      </w:r>
      <w:r w:rsidR="00634A81">
        <w:rPr>
          <w:bCs/>
          <w:sz w:val="28"/>
          <w:szCs w:val="28"/>
        </w:rPr>
        <w:t>Морфемика и словообразовани</w:t>
      </w:r>
      <w:r w:rsidR="00634A81" w:rsidRPr="00634A81">
        <w:rPr>
          <w:bCs/>
          <w:sz w:val="28"/>
          <w:szCs w:val="28"/>
        </w:rPr>
        <w:t xml:space="preserve">е; </w:t>
      </w:r>
      <w:r w:rsidR="0084082B" w:rsidRPr="00634A81">
        <w:rPr>
          <w:bCs/>
          <w:sz w:val="28"/>
          <w:szCs w:val="28"/>
        </w:rPr>
        <w:t xml:space="preserve">Тема </w:t>
      </w:r>
      <w:r w:rsidR="00634A81" w:rsidRPr="00634A81">
        <w:rPr>
          <w:bCs/>
          <w:sz w:val="28"/>
          <w:szCs w:val="28"/>
        </w:rPr>
        <w:t>5.6 Причастия и деепричастия как особые формы глаголов; Тема 7.2 Текст. Информационно-смысловая переработка текста; Тема 9.1 Функциональные стили речи.</w:t>
      </w:r>
    </w:p>
    <w:p w:rsidR="005C66AF" w:rsidRPr="00634A81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следующие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личностные результаты: 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>формированность</w:t>
      </w:r>
      <w:proofErr w:type="spellEnd"/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гуманитарной и волонтёрской деятельности.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нравственного сознания, норм этичного поведения;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5) физического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здорового и безопасного образа жизни, ответственного отношения к своему здоровью;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расширение опыта деятельности экологической направленности.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9E1E12" w:rsidRPr="00D17CC1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D17CC1">
        <w:rPr>
          <w:rFonts w:eastAsia="Calibri"/>
          <w:b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17CC1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E1E12">
        <w:rPr>
          <w:rFonts w:eastAsia="Calibri"/>
          <w:color w:val="000000"/>
          <w:sz w:val="28"/>
          <w:szCs w:val="28"/>
          <w:lang w:eastAsia="en-US"/>
        </w:rPr>
        <w:t>эмпатии</w:t>
      </w:r>
      <w:proofErr w:type="spellEnd"/>
      <w:r w:rsidRPr="009E1E12">
        <w:rPr>
          <w:rFonts w:eastAsia="Calibri"/>
          <w:color w:val="000000"/>
          <w:sz w:val="28"/>
          <w:szCs w:val="28"/>
          <w:lang w:eastAsia="en-US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приобретённому опыту;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осуществлять коммуникацию во всех сферах жизни;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9E1E12" w:rsidRPr="00D17CC1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D17CC1">
        <w:rPr>
          <w:rFonts w:eastAsia="Calibri"/>
          <w:color w:val="000000"/>
          <w:sz w:val="28"/>
          <w:szCs w:val="28"/>
          <w:lang w:eastAsia="en-US"/>
        </w:rPr>
        <w:t>оценивать приобретённый опыт;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 xml:space="preserve">УУД36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признавать своё право и право других на ошибку;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95313" w:rsidRDefault="00495313" w:rsidP="009E1E12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9E1E12" w:rsidRPr="009E1E12" w:rsidRDefault="00495313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О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бучающийся получит следующие </w:t>
      </w:r>
      <w:r w:rsidR="009E1E12"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>предметные результаты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по отдельным темам программы по русскому языку: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Общие сведения о языке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П1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языке как знаковой системе, об основных функциях языка; о лингвистике как науке.</w:t>
      </w:r>
    </w:p>
    <w:p w:rsidR="00495313" w:rsidRPr="009E1E12" w:rsidRDefault="00D75214" w:rsidP="00495313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  <w:r w:rsidR="00495313" w:rsidRPr="0049531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95313"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Иметь представление об экологии языка, о проблемах речевой культуры в современном обществе.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П3 </w:t>
      </w:r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495313" w:rsidRPr="009E1E12" w:rsidRDefault="00D75214" w:rsidP="00495313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 </w:t>
      </w:r>
      <w:r w:rsidR="00495313" w:rsidRPr="009E1E12">
        <w:rPr>
          <w:rFonts w:eastAsia="Calibri"/>
          <w:color w:val="000000"/>
          <w:sz w:val="28"/>
          <w:szCs w:val="28"/>
          <w:lang w:eastAsia="en-US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Язык и речь. Культура речи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Система языка. Культура речи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культуре речи как разделе лингвистики.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языковой норме, её видах.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словари русского языка в учебной деятельности.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Фонетика. Орфоэпия. Орфоэпические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фонетический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изобразительно-выразительные средства фонетики в тексте.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П15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орфоэпический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Лексикология и фразеология. Лексические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лексический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изобразительно-выразительные средства лексики.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лексические нормы.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Морфемика и словообразование. Словообразовательные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морфемный и словообразовательный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словообразовательный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Морфология. Морфологические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морфологический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особенности употребления в тексте слов разных частей речи.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морфологические нормы.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словарь грамматических трудностей, справочники.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Орфография. Основные правила орфографии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принципах и разделах русской орфографии.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орфографический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 35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 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правила орфографии.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 37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орфографический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Речь. Речевое общение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П 38 </w:t>
      </w:r>
      <w:r w:rsidR="009E1E12" w:rsidRPr="009E1E12">
        <w:rPr>
          <w:rFonts w:eastAsia="Calibri"/>
          <w:color w:val="000000"/>
          <w:spacing w:val="-1"/>
          <w:sz w:val="28"/>
          <w:szCs w:val="28"/>
          <w:lang w:eastAsia="en-US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Использовать различные виды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аудирования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инфографику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Употреблять языковые средства с учётом речевой ситуации.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</w:t>
      </w:r>
      <w:r w:rsidRPr="00D75214">
        <w:rPr>
          <w:rFonts w:eastAsia="Calibri"/>
          <w:color w:val="000000"/>
          <w:sz w:val="28"/>
          <w:szCs w:val="28"/>
          <w:lang w:eastAsia="en-US"/>
        </w:rPr>
        <w:t xml:space="preserve">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в устной речи и на письме нормы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собственную и чужую речь с точки зрения точного, уместного и выразительного словоупотребления.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Текст. Информационно-смысловая переработка текста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логико-смысловые отношения между предложениями в тексте.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П49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Использовать различные виды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аудирования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инфографику</w:t>
      </w:r>
      <w:proofErr w:type="spellEnd"/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вторичные тексты (план, тезисы, конспект, реферат, аннотация, отзыв, рецензия и другие).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Корректировать текст: устранять логические, фактические, этические, грамматические и речевые ошибки.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Синтаксис. Синтаксические нормы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П53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Выполнять синтаксический анализ словосочетания, простого и сложного предложения.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П54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Определять изобразительно-выразительные средства синтаксиса русского языка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П55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П56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Соблюдать синтаксические нормы.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П57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словари грамматических трудностей, справочники.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Пунктуация. Основные правила пунктуации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П58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принципах и разделах русской пунктуации.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П59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Выполнять пунктуационный анализ предложения.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П60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П61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Соблюдать правила пунктуации.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</w:t>
      </w:r>
      <w:r w:rsidRPr="00D75214">
        <w:rPr>
          <w:rFonts w:eastAsia="Calibri"/>
          <w:color w:val="000000"/>
          <w:sz w:val="28"/>
          <w:szCs w:val="28"/>
          <w:lang w:eastAsia="en-US"/>
        </w:rPr>
        <w:t xml:space="preserve">2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Использовать справочники по пунктуации.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Функциональная стилистика. Культура речи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П63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функциональной стилистике как разделе лингвистики.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П64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П65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публицистический и официально-деловой стили, язык художественной литературы).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П66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П67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Применять знания о функциональных разновидностях языка в речевой практике.</w:t>
      </w:r>
    </w:p>
    <w:p w:rsidR="00634A81" w:rsidRDefault="00634A81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D75214">
        <w:rPr>
          <w:sz w:val="28"/>
          <w:szCs w:val="28"/>
        </w:rPr>
        <w:t>ОБП.01</w:t>
      </w:r>
      <w:r w:rsidR="00786B1B" w:rsidRPr="004A16CE">
        <w:rPr>
          <w:sz w:val="28"/>
          <w:szCs w:val="28"/>
        </w:rPr>
        <w:t xml:space="preserve"> Русский язык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профессии 23.01.17 Мастер по ремонту и обслуживанию автомобилей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F40EE7">
            <w:pPr>
              <w:jc w:val="center"/>
            </w:pPr>
            <w:r w:rsidRPr="009D5A7E">
              <w:rPr>
                <w:b/>
              </w:rPr>
              <w:t xml:space="preserve">Наименование ОК (в соответствии с ФГОС СПО по </w:t>
            </w:r>
            <w:r w:rsidR="00CF4185" w:rsidRPr="00CF4185">
              <w:rPr>
                <w:b/>
              </w:rPr>
              <w:t>профессии 23.01.17 Мастер по ремонту и обслуживанию автомобилей</w:t>
            </w:r>
            <w:r w:rsidR="00F40EE7">
              <w:rPr>
                <w:b/>
              </w:rPr>
              <w:t>.</w:t>
            </w:r>
            <w:r w:rsidR="00786B1B" w:rsidRPr="0022077F">
              <w:rPr>
                <w:b/>
              </w:rPr>
              <w:t xml:space="preserve"> 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r>
              <w:t>ОК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7E3FA1" w:rsidRDefault="007E3FA1" w:rsidP="00896C68">
            <w:pPr>
              <w:jc w:val="center"/>
            </w:pPr>
          </w:p>
          <w:p w:rsidR="007E3FA1" w:rsidRDefault="007E3FA1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22077F" w:rsidP="00FD3114">
            <w:r>
              <w:t>Выбирать способы решения задач профессиональной деятельности применительно к различным контекстам</w:t>
            </w:r>
            <w:r w:rsidR="00896C68">
              <w:t>.</w:t>
            </w:r>
          </w:p>
          <w:p w:rsidR="00896C68" w:rsidRDefault="007E3FA1" w:rsidP="00FD3114">
            <w:r>
              <w:t xml:space="preserve">Использовать современные средства поиска, анализа и </w:t>
            </w:r>
            <w:proofErr w:type="spellStart"/>
            <w:r>
              <w:t>интерпритации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деятельности. </w:t>
            </w:r>
          </w:p>
          <w:p w:rsidR="00896C68" w:rsidRPr="009D5A7E" w:rsidRDefault="00896C68" w:rsidP="00FD311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7E3FA1"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04.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784A35" w:rsidP="00896C68">
            <w:pPr>
              <w:jc w:val="center"/>
            </w:pPr>
            <w:r>
              <w:t>ОК 09</w:t>
            </w:r>
            <w:r w:rsidR="00896C68"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784A35" w:rsidP="00FD3114">
            <w:r>
              <w:t>Эффективно взаимодействовать и работать в коллективе и команде</w:t>
            </w:r>
          </w:p>
          <w:p w:rsidR="00896C68" w:rsidRDefault="00896C68" w:rsidP="00FD3114">
            <w:r w:rsidRPr="004730AB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896C68" w:rsidRDefault="00896C68" w:rsidP="00FD3114"/>
          <w:p w:rsidR="00896C68" w:rsidRPr="009D5A7E" w:rsidRDefault="00896C68" w:rsidP="00FD3114">
            <w:r w:rsidRPr="004730AB">
              <w:t xml:space="preserve">Пользоваться профессиональной </w:t>
            </w:r>
            <w:r w:rsidRPr="004730AB">
              <w:lastRenderedPageBreak/>
              <w:t>документацией на государственном и иностранном языках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lastRenderedPageBreak/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896C68" w:rsidP="003F3803">
            <w:r w:rsidRPr="004730AB">
              <w:t>Планировать и реализовывать собственное профессиональное и личностное развитие</w:t>
            </w:r>
            <w:r w:rsidR="003F3803">
              <w:t>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D75214">
        <w:rPr>
          <w:rStyle w:val="FontStyle72"/>
          <w:b w:val="0"/>
          <w:sz w:val="28"/>
          <w:szCs w:val="28"/>
        </w:rPr>
        <w:t>ОБП.01</w:t>
      </w:r>
      <w:r w:rsidR="0022077F" w:rsidRPr="00290390">
        <w:rPr>
          <w:rStyle w:val="FontStyle72"/>
          <w:b w:val="0"/>
          <w:sz w:val="28"/>
          <w:szCs w:val="28"/>
        </w:rPr>
        <w:t xml:space="preserve"> Русский язык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>по профессии 23.01.17 Мастер по ремонту и обслуживанию автомобилей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2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2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0D3236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118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937758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80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937758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18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A274A1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A274A1" w:rsidRDefault="00CB5B17" w:rsidP="003D580C">
            <w:pPr>
              <w:suppressAutoHyphens/>
              <w:rPr>
                <w:iCs/>
                <w:lang w:eastAsia="ru-RU"/>
              </w:rPr>
            </w:pPr>
            <w:r w:rsidRPr="00A274A1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237C14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A274A1">
              <w:rPr>
                <w:iCs/>
                <w:lang w:eastAsia="ru-RU"/>
              </w:rPr>
              <w:t>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237C14" w:rsidP="008A3B9E">
            <w:pPr>
              <w:suppressAutoHyphens/>
              <w:jc w:val="center"/>
              <w:rPr>
                <w:iCs/>
                <w:lang w:eastAsia="ru-RU"/>
              </w:rPr>
            </w:pPr>
            <w:r w:rsidRPr="00A274A1">
              <w:rPr>
                <w:iCs/>
                <w:lang w:eastAsia="ru-RU"/>
              </w:rPr>
              <w:t>14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>
              <w:rPr>
                <w:b/>
                <w:iCs/>
                <w:lang w:eastAsia="ru-RU"/>
              </w:rPr>
              <w:t xml:space="preserve"> (экзамен)</w:t>
            </w:r>
          </w:p>
        </w:tc>
        <w:tc>
          <w:tcPr>
            <w:tcW w:w="978" w:type="pct"/>
            <w:vAlign w:val="center"/>
          </w:tcPr>
          <w:p w:rsidR="00CB5B17" w:rsidRPr="005B04CD" w:rsidRDefault="000D3236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4 (4 семестр</w:t>
            </w:r>
            <w:r w:rsidR="00416E19">
              <w:rPr>
                <w:b/>
                <w:iCs/>
                <w:lang w:eastAsia="ru-RU"/>
              </w:rPr>
              <w:t>)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10"/>
          <w:footerReference w:type="default" r:id="rId11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3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3"/>
      <w:r w:rsidR="00063D6E" w:rsidRPr="002C00A7">
        <w:rPr>
          <w:bCs/>
          <w:szCs w:val="28"/>
        </w:rPr>
        <w:t xml:space="preserve"> </w:t>
      </w:r>
      <w:r w:rsidR="00D75214">
        <w:rPr>
          <w:bCs/>
          <w:szCs w:val="28"/>
        </w:rPr>
        <w:t>ОБП.01</w:t>
      </w:r>
      <w:r w:rsidR="0022077F">
        <w:rPr>
          <w:bCs/>
          <w:szCs w:val="28"/>
        </w:rPr>
        <w:t xml:space="preserve"> РУССКИЙ ЯЗЫК</w:t>
      </w:r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Электронные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цифровые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образовательные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>ресурсы</w:t>
            </w:r>
            <w:proofErr w:type="spellEnd"/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 w:rsidP="0003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Входной контроль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 w:rsidP="0003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1F52F1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Общие сведения о языке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048CA" w:rsidRPr="00037B5B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7B5B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</w:p>
          <w:p w:rsidR="009048CA" w:rsidRDefault="009048CA" w:rsidP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Язык как знаковая система. Язык и культура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8CA" w:rsidRPr="00037B5B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F52F1">
              <w:rPr>
                <w:bCs/>
              </w:rPr>
              <w:t xml:space="preserve">Язык как </w:t>
            </w:r>
            <w:r>
              <w:rPr>
                <w:bCs/>
              </w:rPr>
              <w:t>знаковая система. Основные функции языка. Лингвистика как наука.</w:t>
            </w:r>
          </w:p>
          <w:p w:rsidR="000558BF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Язык и культура.</w:t>
            </w:r>
          </w:p>
          <w:p w:rsidR="000558BF" w:rsidRPr="00F34656" w:rsidRDefault="000558BF" w:rsidP="0016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613ED2" w:rsidRDefault="000558BF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Pr="001F52F1" w:rsidRDefault="000558BF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02, ОК 04, </w:t>
            </w:r>
          </w:p>
          <w:p w:rsidR="000558BF" w:rsidRPr="002849A6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A24D08">
              <w:rPr>
                <w:color w:val="000000"/>
              </w:rPr>
              <w:t xml:space="preserve">Библиотека ЦОК </w:t>
            </w:r>
            <w:hyperlink r:id="rId12">
              <w:r w:rsidRPr="00A24D08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1F52F1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613ED2" w:rsidRDefault="000558BF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1C04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02, ОК 04,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A24D08">
              <w:rPr>
                <w:color w:val="000000"/>
              </w:rPr>
              <w:t xml:space="preserve">Библиотека ЦОК </w:t>
            </w:r>
            <w:hyperlink r:id="rId13">
              <w:r w:rsidRPr="00A24D08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048CA" w:rsidTr="000558BF">
        <w:trPr>
          <w:trHeight w:val="30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50314F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Default="009048CA" w:rsidP="00AA3996">
            <w:pPr>
              <w:rPr>
                <w:bCs/>
                <w:i/>
              </w:rPr>
            </w:pPr>
          </w:p>
        </w:tc>
      </w:tr>
      <w:tr w:rsidR="00AA3996" w:rsidTr="000558BF">
        <w:trPr>
          <w:trHeight w:val="753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1F52F1" w:rsidRDefault="00AA3996" w:rsidP="0016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0F7D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color w:val="0070C0"/>
                <w:lang w:eastAsia="ru-RU"/>
              </w:rPr>
              <w:t xml:space="preserve"> № 1</w:t>
            </w:r>
            <w:r w:rsidRPr="00240F7D">
              <w:rPr>
                <w:b/>
                <w:bCs/>
                <w:color w:val="0070C0"/>
                <w:lang w:eastAsia="ru-RU"/>
              </w:rPr>
              <w:t>.</w:t>
            </w:r>
            <w:r>
              <w:rPr>
                <w:bCs/>
                <w:color w:val="0070C0"/>
                <w:lang w:eastAsia="ru-RU"/>
              </w:rPr>
              <w:t xml:space="preserve"> </w:t>
            </w:r>
            <w:r w:rsidRPr="00161B26">
              <w:rPr>
                <w:bCs/>
                <w:color w:val="0070C0"/>
                <w:lang w:eastAsia="ru-RU"/>
              </w:rPr>
              <w:t>Значение русского языка при освоении профессии 23.01.17 Мастер по обслуживанию и ремонту автомобилей.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3996" w:rsidRPr="00613ED2" w:rsidRDefault="00AA3996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3996" w:rsidRPr="001F52F1" w:rsidRDefault="00AA3996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3996" w:rsidRDefault="00AA3996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AA3996" w:rsidRDefault="00AA3996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УУД16,УУД17,УУД19,УУД20</w:t>
            </w:r>
          </w:p>
          <w:p w:rsidR="000D51AD" w:rsidRDefault="00BE2D08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УУД27,УУД31,УУД39,УУД41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0D51AD" w:rsidRDefault="000D51AD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01,ОК 02, </w:t>
            </w:r>
          </w:p>
          <w:p w:rsidR="00BE2D08" w:rsidRPr="002849A6" w:rsidRDefault="000D51AD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3996" w:rsidRDefault="000558BF" w:rsidP="00AA3996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Библиотека ЦОК </w:t>
            </w:r>
            <w:hyperlink r:id="rId14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9048CA" w:rsidTr="000558BF">
        <w:trPr>
          <w:trHeight w:val="2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FF1338" w:rsidRDefault="009048CA" w:rsidP="008E1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7A8C">
              <w:rPr>
                <w:b/>
                <w:bCs/>
                <w:iCs/>
                <w:lang w:eastAsia="ru-RU"/>
              </w:rPr>
              <w:t>Язык и речь</w:t>
            </w:r>
            <w:r>
              <w:rPr>
                <w:b/>
                <w:bCs/>
                <w:iCs/>
                <w:lang w:eastAsia="ru-RU"/>
              </w:rPr>
              <w:t>. Культура речи.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1A7B4D" w:rsidRDefault="009048CA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Pr="009B7E84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9048CA" w:rsidRPr="00592F09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92F09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3996" w:rsidRPr="00AA3996" w:rsidRDefault="00AA3996" w:rsidP="00AA3996">
            <w:pPr>
              <w:jc w:val="center"/>
              <w:rPr>
                <w:b/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Тема 1.1</w:t>
            </w:r>
          </w:p>
          <w:p w:rsidR="00AA3996" w:rsidRPr="002849A6" w:rsidRDefault="00AA3996" w:rsidP="00AA3996">
            <w:pPr>
              <w:jc w:val="center"/>
              <w:rPr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Система языка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Default="00AA3996" w:rsidP="00AA3996">
            <w:pPr>
              <w:rPr>
                <w:bCs/>
                <w:i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3996" w:rsidRDefault="00AA3996" w:rsidP="008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Pr="00592F09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0558BF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Система языка. Культура речи.</w:t>
            </w:r>
          </w:p>
          <w:p w:rsidR="000558BF" w:rsidRPr="00ED52EB" w:rsidRDefault="000558BF" w:rsidP="00322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lang w:eastAsia="ru-RU"/>
              </w:rPr>
              <w:t xml:space="preserve">Система языка, ее устройство, функционирование. Культура речи как раздел лингвистики. </w:t>
            </w:r>
            <w:r w:rsidRPr="00777B4F">
              <w:rPr>
                <w:lang w:eastAsia="ru-RU"/>
              </w:rPr>
      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</w:t>
            </w:r>
            <w:r>
              <w:rPr>
                <w:lang w:eastAsia="ru-RU"/>
              </w:rPr>
              <w:t>ых заимствований</w:t>
            </w:r>
            <w:r w:rsidRPr="00777B4F">
              <w:rPr>
                <w:lang w:eastAsia="ru-RU"/>
              </w:rPr>
              <w:t>)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592F09" w:rsidRDefault="000558BF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Pr="008A2FF3" w:rsidRDefault="000558BF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FD58C0">
              <w:rPr>
                <w:color w:val="000000"/>
              </w:rPr>
              <w:t xml:space="preserve">Библиотека ЦОК </w:t>
            </w:r>
            <w:hyperlink r:id="rId15">
              <w:r w:rsidRPr="00FD58C0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Языковая норма, ее основные признаки и функции. Виды языковых норм: орфоэпические, лексические, словообразовательные, грамматические. Орфографические и пунктуационные правила. Стилистические нормы современного русского литературного языка. Качество хорошей речи. Основные виды словарей.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592F09" w:rsidRDefault="000558BF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0558BF" w:rsidRDefault="000558BF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02, ОК 04,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FD58C0">
              <w:rPr>
                <w:color w:val="000000"/>
              </w:rPr>
              <w:t xml:space="preserve">Библиотека ЦОК </w:t>
            </w:r>
            <w:hyperlink r:id="rId16">
              <w:r w:rsidRPr="00FD58C0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AA3996" w:rsidTr="000558BF">
        <w:trPr>
          <w:trHeight w:val="33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3996" w:rsidRDefault="00AA3996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96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3996" w:rsidRPr="00592F09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Default="00AA3996" w:rsidP="00592F09">
            <w:pPr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Pr="000B7A8C" w:rsidRDefault="00AA3996" w:rsidP="00026F03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Pr="00AA2B42" w:rsidRDefault="00AA3996" w:rsidP="00EA3ED1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A3996" w:rsidTr="000558BF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996" w:rsidRDefault="00AA3996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96" w:rsidRPr="00294963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937758">
              <w:rPr>
                <w:b/>
                <w:color w:val="0070C0"/>
                <w:lang w:eastAsia="ru-RU"/>
              </w:rPr>
              <w:t xml:space="preserve"> № 2</w:t>
            </w:r>
            <w:r w:rsidRPr="00294963">
              <w:rPr>
                <w:color w:val="0070C0"/>
                <w:lang w:eastAsia="ru-RU"/>
              </w:rPr>
              <w:t xml:space="preserve">. </w:t>
            </w:r>
          </w:p>
          <w:p w:rsidR="00AA3996" w:rsidRPr="00294963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294963">
              <w:rPr>
                <w:color w:val="0070C0"/>
                <w:lang w:eastAsia="ru-RU"/>
              </w:rPr>
              <w:t xml:space="preserve">Основные требования к речи: правильность, точность, выразительность, уместность употребления языковых средств. </w:t>
            </w:r>
          </w:p>
          <w:p w:rsidR="00AA3996" w:rsidRPr="00ED52EB" w:rsidRDefault="00AA3996" w:rsidP="00294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294963">
              <w:rPr>
                <w:bCs/>
                <w:color w:val="0070C0"/>
                <w:lang w:eastAsia="ru-RU"/>
              </w:rPr>
              <w:t>Выработка навыков составления текстов (устных и письменных) .</w:t>
            </w:r>
            <w:r>
              <w:rPr>
                <w:bCs/>
                <w:color w:val="0070C0"/>
                <w:lang w:eastAsia="ru-RU"/>
              </w:rPr>
              <w:t xml:space="preserve"> </w:t>
            </w:r>
            <w:r w:rsidRPr="00294963">
              <w:rPr>
                <w:bCs/>
                <w:color w:val="0070C0"/>
                <w:lang w:eastAsia="ru-RU"/>
              </w:rPr>
              <w:t>Составление связного высказывания на профессиональную тему.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3996" w:rsidRPr="00592F09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996" w:rsidRPr="008A2FF3" w:rsidRDefault="00AA3996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96" w:rsidRDefault="00AA3996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BE2D08" w:rsidRDefault="00AA3996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</w:t>
            </w:r>
            <w:r w:rsidR="009D7A8D">
              <w:rPr>
                <w:bCs/>
                <w:lang w:eastAsia="ru-RU"/>
              </w:rPr>
              <w:t>Л25, Л26,</w:t>
            </w:r>
            <w:r>
              <w:rPr>
                <w:bCs/>
                <w:lang w:eastAsia="ru-RU"/>
              </w:rPr>
              <w:t>Л32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AA3996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D51AD" w:rsidRDefault="000D51AD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01,ОК 02, </w:t>
            </w:r>
          </w:p>
          <w:p w:rsidR="000D51AD" w:rsidRDefault="000D51AD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03, ОК 05,</w:t>
            </w:r>
          </w:p>
          <w:p w:rsidR="000D51AD" w:rsidRDefault="000D51AD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09</w:t>
            </w:r>
          </w:p>
          <w:p w:rsidR="000D51AD" w:rsidRPr="00BE2D08" w:rsidRDefault="000D51AD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96" w:rsidRDefault="00AA3996" w:rsidP="009D7A8D">
            <w:pPr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ED52EB" w:rsidRDefault="00AA3996" w:rsidP="007C4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D52EB">
              <w:rPr>
                <w:b/>
                <w:iCs/>
                <w:lang w:eastAsia="ru-RU"/>
              </w:rPr>
              <w:t xml:space="preserve">Фонетика, орфоэпия, </w:t>
            </w:r>
            <w:r>
              <w:rPr>
                <w:b/>
                <w:iCs/>
                <w:lang w:eastAsia="ru-RU"/>
              </w:rPr>
              <w:t>орфоэпические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A3996" w:rsidRPr="00FF1338" w:rsidRDefault="00AA3996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A3996" w:rsidRPr="00453EE7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34660">
              <w:rPr>
                <w:b/>
                <w:iCs/>
                <w:color w:val="000000"/>
                <w:lang w:eastAsia="ru-RU"/>
              </w:rPr>
              <w:t>Фонетика. Звуки и буквы. Исторические и позиционные чередования. Орфоэпия. Фонетический анализ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9B7E84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3996" w:rsidRDefault="00AA3996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568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BF" w:rsidRDefault="000558BF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ru-RU"/>
              </w:rPr>
              <w:t>Фонетика и орфоэпия как разделы лингвистики. Фонетический анализ слова. Изобразительно-выразительные средства фонетики. Основные нормы современного литературного произношения.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Pr="00F34656" w:rsidRDefault="000558BF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13-14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Pr="00453EE7" w:rsidRDefault="000558BF" w:rsidP="00453EE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rPr>
                <w:bCs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837081">
              <w:rPr>
                <w:color w:val="000000"/>
              </w:rPr>
              <w:t xml:space="preserve">Библиотека ЦОК </w:t>
            </w:r>
            <w:hyperlink r:id="rId17">
              <w:r w:rsidRPr="0083708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23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BF" w:rsidRDefault="000558BF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9B7E84" w:rsidRDefault="000558B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937758">
              <w:rPr>
                <w:b/>
                <w:lang w:eastAsia="ru-RU"/>
              </w:rPr>
              <w:t xml:space="preserve"> № 1</w:t>
            </w:r>
            <w:r w:rsidRPr="009B7E84">
              <w:rPr>
                <w:b/>
                <w:lang w:eastAsia="ru-RU"/>
              </w:rPr>
              <w:t xml:space="preserve">. </w:t>
            </w:r>
          </w:p>
          <w:p w:rsidR="000558BF" w:rsidRPr="00ED52EB" w:rsidRDefault="000558B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D52EB">
              <w:rPr>
                <w:lang w:eastAsia="ru-RU"/>
              </w:rPr>
              <w:t>Фонетический разбор слова</w:t>
            </w:r>
            <w:r>
              <w:rPr>
                <w:lang w:eastAsia="ru-RU"/>
              </w:rPr>
              <w:t>.</w:t>
            </w:r>
            <w:r w:rsidRPr="00ED52EB">
              <w:rPr>
                <w:lang w:eastAsia="ru-RU"/>
              </w:rPr>
              <w:t xml:space="preserve"> Ударение разноместное и подвижное, словесное и логическое. Определение орфоэпических норм.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jc w:val="center"/>
              <w:rPr>
                <w:bCs/>
              </w:rPr>
            </w:pPr>
            <w:r>
              <w:rPr>
                <w:bCs/>
              </w:rPr>
              <w:t>15-16</w:t>
            </w:r>
          </w:p>
          <w:p w:rsidR="000558BF" w:rsidRDefault="000558BF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Pr="009A6F64" w:rsidRDefault="000558B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rPr>
                <w:bCs/>
                <w:iCs/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837081">
              <w:rPr>
                <w:color w:val="000000"/>
              </w:rPr>
              <w:t xml:space="preserve">Библиотека ЦОК </w:t>
            </w:r>
            <w:hyperlink r:id="rId18">
              <w:r w:rsidRPr="0083708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A04D1" w:rsidTr="000558BF">
        <w:trPr>
          <w:trHeight w:val="218"/>
        </w:trPr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Лексикология</w:t>
            </w:r>
            <w:r w:rsidRPr="00ED52EB">
              <w:rPr>
                <w:b/>
                <w:bCs/>
                <w:lang w:eastAsia="ru-RU"/>
              </w:rPr>
              <w:t xml:space="preserve"> и фразеология</w:t>
            </w:r>
            <w:r>
              <w:rPr>
                <w:b/>
                <w:bCs/>
                <w:lang w:eastAsia="ru-RU"/>
              </w:rPr>
              <w:t xml:space="preserve">. </w:t>
            </w:r>
            <w:r>
              <w:rPr>
                <w:b/>
                <w:bCs/>
                <w:lang w:eastAsia="ru-RU"/>
              </w:rPr>
              <w:lastRenderedPageBreak/>
              <w:t>Лексические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9B7E8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7E84">
              <w:rPr>
                <w:b/>
                <w:bCs/>
              </w:rPr>
              <w:lastRenderedPageBreak/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18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3.1</w:t>
            </w:r>
          </w:p>
          <w:p w:rsidR="006A04D1" w:rsidRDefault="006A04D1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lang w:eastAsia="ru-RU"/>
              </w:rPr>
              <w:t>Слово в лексической системе языка</w:t>
            </w:r>
            <w:r w:rsidRPr="00F163B8">
              <w:rPr>
                <w:lang w:eastAsia="ru-RU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9B7E84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lang w:eastAsia="ru-RU"/>
              </w:rPr>
              <w:t>Лексикология и фразеология. Лексические нормы. Лексикология и фразеология как разделы лингвистики. Лексический анализ слова. Изобразительно-выразительные средства лексики: эпитет, метафора, метонимия, олицетворение, гипербола, сравнение.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17-18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rPr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131E3D">
              <w:rPr>
                <w:color w:val="000000"/>
              </w:rPr>
              <w:t xml:space="preserve">Библиотека ЦОК </w:t>
            </w:r>
            <w:hyperlink r:id="rId19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BE2D08" w:rsidRDefault="000558BF" w:rsidP="00BE2D08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131E3D">
              <w:rPr>
                <w:color w:val="000000"/>
              </w:rPr>
              <w:t xml:space="preserve">Библиотека ЦОК </w:t>
            </w:r>
            <w:hyperlink r:id="rId20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9B7E84" w:rsidRDefault="000558BF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937758">
              <w:rPr>
                <w:b/>
                <w:lang w:eastAsia="ru-RU"/>
              </w:rPr>
              <w:t xml:space="preserve"> № 2</w:t>
            </w:r>
            <w:r w:rsidRPr="009B7E84">
              <w:rPr>
                <w:b/>
                <w:lang w:eastAsia="ru-RU"/>
              </w:rPr>
              <w:t xml:space="preserve">. </w:t>
            </w:r>
          </w:p>
          <w:p w:rsidR="000558BF" w:rsidRPr="00ED52EB" w:rsidRDefault="000558BF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ED52EB">
              <w:rPr>
                <w:lang w:eastAsia="ru-RU"/>
              </w:rPr>
              <w:t>Омонимы. Паронимы. Синонимы. Антонимы. Их употребление.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rPr>
                <w:lang w:eastAsia="ru-RU"/>
              </w:rPr>
            </w:pPr>
            <w:r>
              <w:rPr>
                <w:bCs/>
              </w:rPr>
              <w:t>Л26,Л26,Л25,Л32,Л33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131E3D">
              <w:rPr>
                <w:color w:val="000000"/>
              </w:rPr>
              <w:t xml:space="preserve">Библиотека ЦОК </w:t>
            </w:r>
            <w:hyperlink r:id="rId21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Функционально-стилистическая окраска слова. Лексика общеупотребительная, разговорная, книжная. Особенности употребления. Экспрессивно-стилистическая окраска слова. Лексика нейтральная, высокая, сниженная. Эмоционально-оценочная окраска слова. </w:t>
            </w:r>
            <w:r>
              <w:rPr>
                <w:bCs/>
                <w:lang w:eastAsia="ru-RU"/>
              </w:rPr>
              <w:lastRenderedPageBreak/>
              <w:t>Особенности употребления.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23-24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131E3D">
              <w:rPr>
                <w:color w:val="000000"/>
              </w:rPr>
              <w:t xml:space="preserve">Библиотека ЦОК </w:t>
            </w:r>
            <w:hyperlink r:id="rId22">
              <w:r w:rsidRPr="00131E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A04D1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840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Pr="00E34660" w:rsidRDefault="006A04D1" w:rsidP="00BD65C3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001DBB">
            <w:pPr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294963" w:rsidRDefault="000558BF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294963">
              <w:rPr>
                <w:bCs/>
                <w:color w:val="0070C0"/>
                <w:lang w:eastAsia="ru-RU"/>
              </w:rPr>
              <w:t>Профессионализмы. Терминологическая лексика профессии 23.01.17 Мастер по обслуживанию и ремонту автомобилей.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4D1515">
              <w:rPr>
                <w:color w:val="000000"/>
              </w:rPr>
              <w:t xml:space="preserve">Библиотека ЦОК </w:t>
            </w:r>
            <w:hyperlink r:id="rId23">
              <w:r w:rsidRPr="004D1515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D45D2C" w:rsidTr="000558BF">
        <w:trPr>
          <w:trHeight w:val="10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5D2C" w:rsidRDefault="00D45D2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D45D2C" w:rsidRPr="00B3401C" w:rsidRDefault="00D45D2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Фразеология русского языка</w:t>
            </w:r>
          </w:p>
          <w:p w:rsidR="00D45D2C" w:rsidRDefault="00D45D2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5D2C" w:rsidRDefault="00D45D2C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5D2C" w:rsidRPr="00ED52EB" w:rsidRDefault="00D45D2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Фразеология. Отличие фразеологизма от слова. Использование фразеологизмов в речи. </w:t>
            </w:r>
            <w:r>
              <w:rPr>
                <w:bCs/>
                <w:lang w:eastAsia="ru-RU"/>
              </w:rPr>
              <w:t>Крылатые слова.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2C" w:rsidRDefault="00D45D2C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D45D2C" w:rsidRPr="00BE2D08" w:rsidRDefault="00D45D2C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2C" w:rsidRDefault="00D45D2C">
            <w:r w:rsidRPr="004D1515">
              <w:rPr>
                <w:color w:val="000000"/>
              </w:rPr>
              <w:t xml:space="preserve">Библиотека ЦОК </w:t>
            </w:r>
            <w:hyperlink r:id="rId24">
              <w:r w:rsidRPr="004D1515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D45D2C" w:rsidTr="00937758">
        <w:trPr>
          <w:trHeight w:val="68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Default="00D45D2C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5D2C" w:rsidRPr="00ED52EB" w:rsidRDefault="00D45D2C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2C" w:rsidRPr="00E34660" w:rsidRDefault="00D45D2C" w:rsidP="00BD65C3">
            <w:pPr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D2C" w:rsidRDefault="00D45D2C" w:rsidP="00001DBB">
            <w:pPr>
              <w:jc w:val="center"/>
              <w:rPr>
                <w:bCs/>
                <w:i/>
              </w:rPr>
            </w:pPr>
          </w:p>
        </w:tc>
      </w:tr>
      <w:tr w:rsidR="00D45D2C" w:rsidTr="000558BF">
        <w:trPr>
          <w:trHeight w:val="144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Default="00D45D2C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5A69D4" w:rsidRDefault="00D45D2C" w:rsidP="00143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</w:rPr>
            </w:pPr>
            <w:r w:rsidRPr="005A69D4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color w:val="0070C0"/>
                <w:lang w:eastAsia="ru-RU"/>
              </w:rPr>
              <w:t xml:space="preserve"> № 3</w:t>
            </w:r>
            <w:r w:rsidRPr="005A69D4">
              <w:rPr>
                <w:b/>
                <w:bCs/>
                <w:color w:val="0070C0"/>
                <w:lang w:eastAsia="ru-RU"/>
              </w:rPr>
              <w:t>.</w:t>
            </w:r>
            <w:r w:rsidRPr="005A69D4">
              <w:rPr>
                <w:b/>
                <w:color w:val="0070C0"/>
              </w:rPr>
              <w:t xml:space="preserve"> </w:t>
            </w:r>
          </w:p>
          <w:p w:rsidR="00D45D2C" w:rsidRPr="00294963" w:rsidRDefault="00D45D2C" w:rsidP="00294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294963">
              <w:rPr>
                <w:bCs/>
                <w:color w:val="0070C0"/>
                <w:lang w:eastAsia="ru-RU"/>
              </w:rPr>
              <w:t>Лексический и фразеологический анализ терминов, профессионализмов и фразеологизмов  профессии 23.01.17 Мастер по обслуживанию и ремонту автомобилей.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5D2C" w:rsidRDefault="00D45D2C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D45D2C" w:rsidRDefault="00D45D2C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D45D2C" w:rsidRPr="00BE2D08" w:rsidRDefault="00D45D2C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5D2C" w:rsidRDefault="00D45D2C" w:rsidP="009D7A8D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25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D45D2C" w:rsidTr="000558BF">
        <w:trPr>
          <w:trHeight w:val="144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Default="00D45D2C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D45D2C" w:rsidRDefault="00937758" w:rsidP="00D4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lang w:eastAsia="ru-RU"/>
              </w:rPr>
              <w:t>Практическое занятие</w:t>
            </w:r>
            <w:r w:rsidR="00D45D2C" w:rsidRPr="00D45D2C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>(</w:t>
            </w:r>
            <w:r w:rsidR="00D45D2C" w:rsidRPr="00D45D2C">
              <w:rPr>
                <w:b/>
                <w:bCs/>
                <w:lang w:eastAsia="ru-RU"/>
              </w:rPr>
              <w:t>по разделам</w:t>
            </w:r>
            <w:r>
              <w:rPr>
                <w:b/>
                <w:bCs/>
                <w:lang w:eastAsia="ru-RU"/>
              </w:rPr>
              <w:t>:</w:t>
            </w:r>
            <w:r w:rsidR="00D45D2C" w:rsidRPr="00D45D2C">
              <w:rPr>
                <w:b/>
                <w:bCs/>
                <w:lang w:eastAsia="ru-RU"/>
              </w:rPr>
              <w:t xml:space="preserve"> </w:t>
            </w:r>
            <w:r w:rsidR="00D45D2C" w:rsidRPr="00D45D2C">
              <w:rPr>
                <w:b/>
                <w:iCs/>
                <w:lang w:eastAsia="ru-RU"/>
              </w:rPr>
              <w:t xml:space="preserve">Фонетика. </w:t>
            </w:r>
            <w:r w:rsidR="00D45D2C" w:rsidRPr="00D45D2C">
              <w:rPr>
                <w:b/>
                <w:lang w:eastAsia="ru-RU"/>
              </w:rPr>
              <w:t>Слово в лексической системе языка.</w:t>
            </w:r>
            <w:r w:rsidR="00D45D2C" w:rsidRPr="00D45D2C">
              <w:rPr>
                <w:b/>
                <w:bCs/>
              </w:rPr>
              <w:t xml:space="preserve"> Фразеология русского языка</w:t>
            </w:r>
            <w:r>
              <w:rPr>
                <w:b/>
                <w:bCs/>
              </w:rPr>
              <w:t>)</w:t>
            </w:r>
          </w:p>
          <w:p w:rsidR="00D45D2C" w:rsidRPr="005A69D4" w:rsidRDefault="00D45D2C" w:rsidP="00143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31-32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D45D2C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 w:themeColor="text1"/>
              </w:rPr>
              <w:lastRenderedPageBreak/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5D2C" w:rsidRPr="000558BF" w:rsidRDefault="00D45D2C" w:rsidP="009D7A8D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A04D1" w:rsidTr="000558BF">
        <w:trPr>
          <w:trHeight w:val="218"/>
        </w:trPr>
        <w:tc>
          <w:tcPr>
            <w:tcW w:w="2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Морфемика и словообразование Словообразовательные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9B7E8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7E84"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58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6A04D1" w:rsidRPr="00A84A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Морфемика и словообразование.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553"/>
        </w:trPr>
        <w:tc>
          <w:tcPr>
            <w:tcW w:w="264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Морфемика и словообразование как разделы лингвистики. Морфемный и словообразовательный анализ слова. Словообразовательные трудности. Особенности употребления сложносокращенных слов (аббревиатур).</w:t>
            </w:r>
            <w:r w:rsidRPr="00ED52EB">
              <w:rPr>
                <w:bCs/>
                <w:lang w:eastAsia="ru-RU"/>
              </w:rPr>
              <w:t xml:space="preserve">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D45D2C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</w:t>
            </w:r>
            <w:r w:rsidR="00CD04C6">
              <w:rPr>
                <w:bCs/>
              </w:rPr>
              <w:t>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D08" w:rsidRDefault="00BE2D08" w:rsidP="00BE2D08">
            <w:pPr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D51AD" w:rsidRDefault="000D51AD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D51AD" w:rsidRPr="00BE2D08" w:rsidRDefault="000D51AD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26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285"/>
        </w:trPr>
        <w:tc>
          <w:tcPr>
            <w:tcW w:w="264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Pr="00E25725" w:rsidRDefault="006A04D1" w:rsidP="00BD65C3">
            <w:pPr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125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5A69D4" w:rsidRDefault="006A04D1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  <w:lang w:eastAsia="ru-RU"/>
              </w:rPr>
            </w:pPr>
            <w:r w:rsidRPr="005A69D4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color w:val="0070C0"/>
                <w:lang w:eastAsia="ru-RU"/>
              </w:rPr>
              <w:t xml:space="preserve"> № 4</w:t>
            </w:r>
            <w:r w:rsidRPr="005A69D4">
              <w:rPr>
                <w:b/>
                <w:bCs/>
                <w:color w:val="0070C0"/>
                <w:lang w:eastAsia="ru-RU"/>
              </w:rPr>
              <w:t>.</w:t>
            </w:r>
          </w:p>
          <w:p w:rsidR="006A04D1" w:rsidRPr="00ED52EB" w:rsidRDefault="006A04D1" w:rsidP="00CC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color w:val="0070C0"/>
                <w:lang w:eastAsia="ru-RU"/>
              </w:rPr>
              <w:t xml:space="preserve">Морфемный, словообразовательный, этимологический анализ профессиональной лексики и терминов </w:t>
            </w:r>
            <w:r w:rsidRPr="00294963">
              <w:rPr>
                <w:bCs/>
                <w:color w:val="0070C0"/>
                <w:lang w:eastAsia="ru-RU"/>
              </w:rPr>
              <w:t>23.01.17 Мастер по обслуживанию и ремонту автомобилей.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BE2D08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BE2D08" w:rsidRDefault="000D51AD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0558BF" w:rsidP="009D7A8D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27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387"/>
        </w:trPr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F67622">
              <w:rPr>
                <w:b/>
                <w:bCs/>
                <w:lang w:eastAsia="ru-RU"/>
              </w:rPr>
              <w:t>Морфология. Морфологические нормы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8E415E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3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95B81">
              <w:rPr>
                <w:b/>
                <w:bCs/>
              </w:rPr>
              <w:t>Имя существительное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F67622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Морфология как раздел лин</w:t>
            </w:r>
            <w:r>
              <w:rPr>
                <w:bCs/>
                <w:lang w:eastAsia="ru-RU"/>
              </w:rPr>
              <w:t>гвистики</w:t>
            </w:r>
            <w:r w:rsidRPr="00F67622">
              <w:rPr>
                <w:bCs/>
                <w:lang w:eastAsia="ru-RU"/>
              </w:rPr>
              <w:t>. Морфологический анализ слова. Особенности употребления в тексте слов разных частей речи.</w:t>
            </w:r>
          </w:p>
          <w:p w:rsidR="000558BF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lastRenderedPageBreak/>
              <w:t>Морфологические нормы современного русского литературного языка (общее представление).</w:t>
            </w:r>
          </w:p>
          <w:p w:rsidR="000558BF" w:rsidRPr="00ED52EB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Основные нормы употребления имён существите</w:t>
            </w:r>
            <w:r>
              <w:rPr>
                <w:bCs/>
                <w:lang w:eastAsia="ru-RU"/>
              </w:rPr>
              <w:t>льных: форм рода, числа, падежа, с</w:t>
            </w:r>
            <w:r w:rsidRPr="00ED52EB">
              <w:rPr>
                <w:bCs/>
                <w:lang w:eastAsia="ru-RU"/>
              </w:rPr>
              <w:t>клонение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37-40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3E55BB">
              <w:rPr>
                <w:color w:val="000000"/>
              </w:rPr>
              <w:lastRenderedPageBreak/>
              <w:t xml:space="preserve">Библиотека ЦОК </w:t>
            </w:r>
            <w:hyperlink r:id="rId28">
              <w:r w:rsidRPr="003E55BB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9B7E84" w:rsidRDefault="000558BF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lang w:eastAsia="ru-RU"/>
              </w:rPr>
              <w:t xml:space="preserve"> № 3</w:t>
            </w:r>
            <w:r w:rsidRPr="009B7E84">
              <w:rPr>
                <w:b/>
                <w:bCs/>
                <w:lang w:eastAsia="ru-RU"/>
              </w:rPr>
              <w:t>.</w:t>
            </w:r>
            <w:r w:rsidRPr="009B7E84">
              <w:rPr>
                <w:b/>
              </w:rPr>
              <w:t xml:space="preserve"> </w:t>
            </w:r>
          </w:p>
          <w:p w:rsidR="000558BF" w:rsidRDefault="000558BF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Морфологический разбор существительных. Правописание падежных окончаний имен существительных. </w:t>
            </w:r>
          </w:p>
          <w:p w:rsidR="000558BF" w:rsidRPr="00ED52EB" w:rsidRDefault="000558BF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Гласные в суффиксах имен существительных. Правописание сложных имен существительных.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3E55BB">
              <w:rPr>
                <w:color w:val="000000"/>
              </w:rPr>
              <w:t xml:space="preserve">Библиотека ЦОК </w:t>
            </w:r>
            <w:hyperlink r:id="rId29">
              <w:r w:rsidRPr="003E55BB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870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0636">
              <w:rPr>
                <w:b/>
                <w:bCs/>
              </w:rPr>
              <w:t>Имя прилагательное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Лексико-грамматические разряды прилагательных</w:t>
            </w:r>
            <w:r>
              <w:t xml:space="preserve"> </w:t>
            </w:r>
            <w:r w:rsidRPr="00924A6A">
              <w:rPr>
                <w:bCs/>
                <w:lang w:eastAsia="ru-RU"/>
              </w:rPr>
              <w:t>Основные нормы употребления имён прилагательных: форм степеней сравнения, краткой формы.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511CE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035F22">
              <w:rPr>
                <w:color w:val="000000"/>
              </w:rPr>
              <w:t xml:space="preserve">Библиотека ЦОК </w:t>
            </w:r>
            <w:hyperlink r:id="rId30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169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9B7E84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lang w:eastAsia="ru-RU"/>
              </w:rPr>
              <w:t xml:space="preserve"> № 4</w:t>
            </w:r>
            <w:r w:rsidRPr="009B7E84">
              <w:rPr>
                <w:b/>
                <w:bCs/>
                <w:lang w:eastAsia="ru-RU"/>
              </w:rPr>
              <w:t xml:space="preserve">. </w:t>
            </w:r>
          </w:p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Трудные случаи правописания прилагательных. Правописание суффиксов и окончаний имен прилагательных. Употребление прилагательных в речи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  <w:r w:rsidRPr="00A8491A">
              <w:rPr>
                <w:lang w:eastAsia="ru-RU"/>
              </w:rPr>
              <w:t>ЛР 07</w:t>
            </w:r>
            <w:r>
              <w:rPr>
                <w:lang w:eastAsia="ru-RU"/>
              </w:rPr>
              <w:t xml:space="preserve">, </w:t>
            </w:r>
            <w:r w:rsidRPr="00A8491A">
              <w:rPr>
                <w:lang w:eastAsia="ru-RU"/>
              </w:rPr>
              <w:t>МР</w:t>
            </w:r>
            <w:r>
              <w:rPr>
                <w:lang w:eastAsia="ru-RU"/>
              </w:rPr>
              <w:t> </w:t>
            </w:r>
            <w:r w:rsidRPr="00A8491A">
              <w:rPr>
                <w:lang w:eastAsia="ru-RU"/>
              </w:rPr>
              <w:t>08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BE2D08" w:rsidRDefault="000558BF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035F22">
              <w:rPr>
                <w:color w:val="000000"/>
              </w:rPr>
              <w:t xml:space="preserve">Библиотека ЦОК </w:t>
            </w:r>
            <w:hyperlink r:id="rId31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90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657C7">
              <w:rPr>
                <w:b/>
                <w:bCs/>
              </w:rPr>
              <w:t>Имя числительное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Основные нормы употребления количественных, порядковых и собирательных числительных</w:t>
            </w:r>
            <w:r w:rsidRPr="00ED52EB">
              <w:rPr>
                <w:bCs/>
                <w:lang w:eastAsia="ru-RU"/>
              </w:rPr>
              <w:t>. Морфологический разбор имени числительного.</w:t>
            </w: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035F22">
              <w:rPr>
                <w:color w:val="000000"/>
              </w:rPr>
              <w:lastRenderedPageBreak/>
              <w:t xml:space="preserve">Библиотека ЦОК </w:t>
            </w:r>
            <w:hyperlink r:id="rId32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lang w:eastAsia="ru-RU"/>
              </w:rPr>
              <w:t xml:space="preserve"> № 5</w:t>
            </w:r>
            <w:r w:rsidRPr="00ED52EB">
              <w:rPr>
                <w:bCs/>
                <w:lang w:eastAsia="ru-RU"/>
              </w:rPr>
              <w:t>.</w:t>
            </w:r>
            <w:r w:rsidRPr="00ED52EB">
              <w:t xml:space="preserve"> </w:t>
            </w:r>
          </w:p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Употребление числительных в речи. Сочетание числительных оба, обе, двое, трое и др. с существительными разного рода.</w:t>
            </w:r>
            <w:r>
              <w:rPr>
                <w:bCs/>
                <w:lang w:eastAsia="ru-RU"/>
              </w:rPr>
              <w:t xml:space="preserve"> Склонение числительных.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BE2D08" w:rsidRDefault="000558BF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035F22">
              <w:rPr>
                <w:color w:val="000000"/>
              </w:rPr>
              <w:t xml:space="preserve">Библиотека ЦОК </w:t>
            </w:r>
            <w:hyperlink r:id="rId33">
              <w:r w:rsidRPr="00035F22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8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5.4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4331">
              <w:rPr>
                <w:b/>
                <w:bCs/>
              </w:rPr>
              <w:t>Местоимение как часть речи. Правописание местоимений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924A6A" w:rsidRDefault="000558BF" w:rsidP="00924A6A">
            <w:pPr>
              <w:spacing w:line="264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Основные нормы употребления местоимений: формы 3-го лица личных местоимений, возвратного местоимения </w:t>
            </w:r>
            <w:r w:rsidRPr="00924A6A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себя</w:t>
            </w: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>.</w:t>
            </w:r>
          </w:p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Трудные случаи правописания местоимений.  Морфологический разбор местоимения.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3D6ED7">
              <w:rPr>
                <w:color w:val="000000"/>
              </w:rPr>
              <w:t xml:space="preserve">Библиотека ЦОК </w:t>
            </w:r>
            <w:hyperlink r:id="rId34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5.5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4331">
              <w:rPr>
                <w:b/>
                <w:bCs/>
              </w:rPr>
              <w:t>Глагол как часть речи. Правописание глагола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Грамматические признаки глагола. Правописание суффиксов и личных окончаний глаголов.</w:t>
            </w:r>
          </w:p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24A6A">
              <w:rPr>
                <w:bCs/>
                <w:lang w:eastAsia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065AE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3D6ED7">
              <w:rPr>
                <w:color w:val="000000"/>
              </w:rPr>
              <w:t xml:space="preserve">Библиотека ЦОК </w:t>
            </w:r>
            <w:hyperlink r:id="rId35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57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237C14" w:rsidRDefault="000558BF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37C14">
              <w:rPr>
                <w:b/>
                <w:bCs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lang w:eastAsia="ru-RU"/>
              </w:rPr>
              <w:t xml:space="preserve"> № 6</w:t>
            </w:r>
            <w:r w:rsidRPr="00237C14">
              <w:rPr>
                <w:b/>
                <w:bCs/>
                <w:lang w:eastAsia="ru-RU"/>
              </w:rPr>
              <w:t>.</w:t>
            </w:r>
          </w:p>
          <w:p w:rsidR="000558BF" w:rsidRPr="00ED52EB" w:rsidRDefault="000558BF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Правописание НЕ с глаголами. Морфологический разбор глагола.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lastRenderedPageBreak/>
              <w:t>ОК 02, ОК 04, ОК 05, ОК 06</w:t>
            </w:r>
          </w:p>
          <w:p w:rsidR="000558BF" w:rsidRPr="00BE2D08" w:rsidRDefault="000558BF" w:rsidP="00BE2D08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3D6ED7">
              <w:rPr>
                <w:color w:val="000000"/>
              </w:rPr>
              <w:lastRenderedPageBreak/>
              <w:t xml:space="preserve">Библиотека ЦОК </w:t>
            </w:r>
            <w:hyperlink r:id="rId36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108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5.6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4E73">
              <w:rPr>
                <w:b/>
                <w:bCs/>
              </w:rPr>
              <w:t>Причастие и деепричастие как особые формы глагола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Образование действительных и страдательных причастий.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Деепричастие как глагольная форма. НЕ с деепричастиями. Употребление причастий и деепричастий. Морфологический разбор причастия и деепричастия.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3D6ED7">
              <w:rPr>
                <w:color w:val="000000"/>
              </w:rPr>
              <w:t xml:space="preserve">Библиотека ЦОК </w:t>
            </w:r>
            <w:hyperlink r:id="rId37">
              <w:r w:rsidRPr="003D6ED7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A04D1" w:rsidTr="000558BF">
        <w:trPr>
          <w:trHeight w:val="32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CC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Pr="00A8491A" w:rsidRDefault="006A04D1" w:rsidP="00A511CE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001DBB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0558BF" w:rsidTr="000558BF">
        <w:trPr>
          <w:trHeight w:val="183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5A69D4" w:rsidRDefault="000558B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</w:rPr>
            </w:pPr>
            <w:r w:rsidRPr="005A69D4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color w:val="0070C0"/>
                <w:lang w:eastAsia="ru-RU"/>
              </w:rPr>
              <w:t xml:space="preserve"> № 5</w:t>
            </w:r>
            <w:r w:rsidRPr="005A69D4">
              <w:rPr>
                <w:b/>
                <w:bCs/>
                <w:color w:val="0070C0"/>
                <w:lang w:eastAsia="ru-RU"/>
              </w:rPr>
              <w:t>.</w:t>
            </w:r>
            <w:r w:rsidRPr="005A69D4">
              <w:rPr>
                <w:b/>
                <w:color w:val="0070C0"/>
              </w:rPr>
              <w:t xml:space="preserve"> </w:t>
            </w:r>
          </w:p>
          <w:p w:rsidR="000558BF" w:rsidRPr="00924A6A" w:rsidRDefault="000558BF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924A6A">
              <w:rPr>
                <w:bCs/>
                <w:color w:val="0070C0"/>
                <w:lang w:eastAsia="ru-RU"/>
              </w:rPr>
              <w:t xml:space="preserve">Составление текстов профессиональной направленности с использованием нужных словоформ, наблюдение над функционированием правил орфографии и пунктуации в образцах письменных текстов документации </w:t>
            </w:r>
            <w:r>
              <w:rPr>
                <w:bCs/>
                <w:color w:val="0070C0"/>
                <w:lang w:eastAsia="ru-RU"/>
              </w:rPr>
              <w:t>профессии</w:t>
            </w:r>
            <w:r w:rsidRPr="00924A6A">
              <w:rPr>
                <w:color w:val="0070C0"/>
              </w:rPr>
              <w:t xml:space="preserve"> </w:t>
            </w:r>
            <w:r w:rsidRPr="00924A6A">
              <w:rPr>
                <w:bCs/>
                <w:color w:val="0070C0"/>
                <w:lang w:eastAsia="ru-RU"/>
              </w:rPr>
              <w:t>23.01.17 Мастер по обслуживанию и ремонту автомобилей.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61-62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BF" w:rsidRDefault="000558BF">
            <w:r w:rsidRPr="00CE7CB6">
              <w:rPr>
                <w:color w:val="000000"/>
              </w:rPr>
              <w:t xml:space="preserve">Библиотека ЦОК </w:t>
            </w:r>
            <w:hyperlink r:id="rId38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736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5.7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20B3">
              <w:rPr>
                <w:b/>
                <w:bCs/>
              </w:rPr>
              <w:t>Наречие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Грамматические признаки наречия. Степени сравнения наречий. Правописание наречий.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Слова категории состояния (безлично-предикативные слова).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63-64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>
            <w:r w:rsidRPr="00CE7CB6">
              <w:rPr>
                <w:color w:val="000000"/>
              </w:rPr>
              <w:t xml:space="preserve">Библиотека ЦОК </w:t>
            </w:r>
            <w:hyperlink r:id="rId39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5.8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3263">
              <w:rPr>
                <w:b/>
                <w:bCs/>
              </w:rPr>
              <w:t>Служебные части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Правописание предлогов. Союз как служебная часть речи. Союзные слова. Правописание союзов. Частицы. Правописание частиц. Частицы НЕ и НИ. </w:t>
            </w:r>
            <w:r w:rsidRPr="00ED52EB">
              <w:rPr>
                <w:bCs/>
                <w:lang w:eastAsia="ru-RU"/>
              </w:rPr>
              <w:lastRenderedPageBreak/>
              <w:t>Междометие как особый разряд слов. Звукоподражательные слова.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65-66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</w:p>
          <w:p w:rsidR="000558BF" w:rsidRPr="00AF5405" w:rsidRDefault="000558BF" w:rsidP="00CD04C6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CE7CB6">
              <w:rPr>
                <w:color w:val="000000"/>
              </w:rPr>
              <w:lastRenderedPageBreak/>
              <w:t xml:space="preserve">Библиотека ЦОК </w:t>
            </w:r>
            <w:hyperlink r:id="rId40">
              <w:r w:rsidRPr="00CE7CB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CD04C6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D04C6" w:rsidRDefault="00CD04C6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4C6" w:rsidRPr="00CD04C6" w:rsidRDefault="00937758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7 (</w:t>
            </w:r>
            <w:r w:rsidR="00CD04C6">
              <w:rPr>
                <w:b/>
                <w:bCs/>
                <w:lang w:eastAsia="ru-RU"/>
              </w:rPr>
              <w:t>по разделу Морфология</w:t>
            </w:r>
            <w:r>
              <w:rPr>
                <w:b/>
                <w:bCs/>
                <w:lang w:eastAsia="ru-RU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04C6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67-68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6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C6" w:rsidRPr="00CE7CB6" w:rsidRDefault="00CD04C6">
            <w:pPr>
              <w:rPr>
                <w:color w:val="000000"/>
              </w:rPr>
            </w:pPr>
          </w:p>
        </w:tc>
      </w:tr>
      <w:tr w:rsidR="006A04D1" w:rsidTr="000558BF">
        <w:trPr>
          <w:trHeight w:val="44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065AE">
              <w:rPr>
                <w:b/>
                <w:bCs/>
              </w:rPr>
              <w:t xml:space="preserve">Раздел 6.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665D8">
              <w:rPr>
                <w:b/>
                <w:bCs/>
                <w:lang w:eastAsia="ru-RU"/>
              </w:rPr>
              <w:t>Орфография. Основные правила орфографии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4214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A8491A" w:rsidRDefault="006A04D1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5665D8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B065AE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A8491A" w:rsidRDefault="006A04D1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6.1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Орфографические правила. Правописание гласных в корне.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</w:p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Орфографические правила.</w:t>
            </w:r>
          </w:p>
          <w:p w:rsidR="006A04D1" w:rsidRPr="00ED52EB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 xml:space="preserve"> Правописание гласных в корне.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1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0558BF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6.2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Употребление разделительных ъ и ь.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Правописание приставок. </w:t>
            </w:r>
          </w:p>
          <w:p w:rsidR="000558BF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Правописание суффиксов.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Употребление разделительных ъ и ь.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приставок. Буквы ы – и после приставок.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суффиксов.</w:t>
            </w:r>
          </w:p>
          <w:p w:rsidR="000558BF" w:rsidRPr="00ED52EB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 xml:space="preserve">Правописание н и </w:t>
            </w:r>
            <w:proofErr w:type="spellStart"/>
            <w:r w:rsidRPr="005665D8">
              <w:rPr>
                <w:bCs/>
                <w:lang w:eastAsia="ru-RU"/>
              </w:rPr>
              <w:t>нн</w:t>
            </w:r>
            <w:proofErr w:type="spellEnd"/>
            <w:r w:rsidRPr="005665D8">
              <w:rPr>
                <w:bCs/>
                <w:lang w:eastAsia="ru-RU"/>
              </w:rPr>
              <w:t xml:space="preserve"> в словах различных частей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71-72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 w:rsidP="00AF5405">
            <w:pPr>
              <w:rPr>
                <w:bCs/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AF5405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0C3026">
              <w:rPr>
                <w:color w:val="000000"/>
              </w:rPr>
              <w:t xml:space="preserve">Библиотека ЦОК </w:t>
            </w:r>
            <w:hyperlink r:id="rId42">
              <w:r w:rsidRPr="000C302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Тема. 6.3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Правописание не и ни.</w:t>
            </w:r>
          </w:p>
          <w:p w:rsidR="000558BF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Правописание окончаний </w:t>
            </w:r>
            <w:r>
              <w:rPr>
                <w:b/>
                <w:bCs/>
              </w:rPr>
              <w:t xml:space="preserve">различных частей речи. </w:t>
            </w:r>
            <w:r w:rsidRPr="005665D8">
              <w:rPr>
                <w:b/>
                <w:bCs/>
              </w:rPr>
              <w:t>Слитное, дефисное и раздельное написание слов.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не и ни.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окончаний имён существительных, имён прилагательных и глаголов.</w:t>
            </w:r>
          </w:p>
          <w:p w:rsidR="000558BF" w:rsidRPr="005665D8" w:rsidRDefault="000558BF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Слитное, дефисное и раздельное написание слов.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AF5405" w:rsidRDefault="000558BF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0C3026">
              <w:rPr>
                <w:color w:val="000000"/>
              </w:rPr>
              <w:t xml:space="preserve">Библиотека ЦОК </w:t>
            </w:r>
            <w:hyperlink r:id="rId43">
              <w:r w:rsidRPr="000C3026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6A04D1" w:rsidTr="000558BF">
        <w:trPr>
          <w:trHeight w:val="31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4214">
              <w:rPr>
                <w:b/>
                <w:bCs/>
              </w:rPr>
              <w:t>Раздел 7.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Речь. Речевое общение.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5665D8" w:rsidRDefault="006A04D1" w:rsidP="00B57159">
            <w:pPr>
              <w:jc w:val="center"/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rPr>
                <w:bCs/>
                <w:i/>
              </w:rPr>
            </w:pPr>
          </w:p>
        </w:tc>
      </w:tr>
      <w:tr w:rsidR="006A04D1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jc w:val="center"/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rPr>
                <w:bCs/>
                <w:i/>
              </w:rPr>
            </w:pPr>
          </w:p>
        </w:tc>
      </w:tr>
      <w:tr w:rsidR="006A04D1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Речь как деятельность.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Речь как</w:t>
            </w:r>
            <w:r>
              <w:rPr>
                <w:bCs/>
                <w:lang w:eastAsia="ru-RU"/>
              </w:rPr>
              <w:t xml:space="preserve"> деятельность. Виды речевой деятельности</w:t>
            </w:r>
            <w:r w:rsidRPr="005A5AE3">
              <w:rPr>
                <w:bCs/>
                <w:lang w:eastAsia="ru-RU"/>
              </w:rPr>
              <w:t>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      </w:r>
          </w:p>
          <w:p w:rsidR="006A04D1" w:rsidRPr="005665D8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4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D45D2C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45D2C" w:rsidRPr="005665D8" w:rsidRDefault="00D45D2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5665D8" w:rsidRDefault="00D45D2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5D2C" w:rsidRDefault="00D45D2C" w:rsidP="00B57159">
            <w:r>
              <w:rPr>
                <w:bCs/>
              </w:rPr>
              <w:t>Л26,Л25,Л32,Л33</w:t>
            </w:r>
          </w:p>
          <w:p w:rsidR="00D45D2C" w:rsidRDefault="00D45D2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D45D2C" w:rsidRDefault="00D45D2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D45D2C" w:rsidRDefault="00D45D2C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D45D2C" w:rsidRDefault="00D45D2C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D45D2C" w:rsidRPr="00AF5405" w:rsidRDefault="00D45D2C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2C" w:rsidRDefault="00D45D2C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5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D45D2C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Pr="005665D8" w:rsidRDefault="00D45D2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5A5AE3" w:rsidRDefault="00D45D2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Обобщение. 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5D2C" w:rsidRDefault="00D45D2C" w:rsidP="00D4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D45D2C" w:rsidRDefault="00D45D2C" w:rsidP="00D45D2C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D45D2C" w:rsidRDefault="00D45D2C" w:rsidP="00D45D2C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D45D2C" w:rsidRDefault="00D45D2C" w:rsidP="00D45D2C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D45D2C" w:rsidRDefault="00D45D2C" w:rsidP="00D45D2C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D45D2C" w:rsidRDefault="00D45D2C" w:rsidP="00D45D2C">
            <w:pPr>
              <w:rPr>
                <w:bCs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2C" w:rsidRPr="000558BF" w:rsidRDefault="00D45D2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A04D1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27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</w:p>
          <w:p w:rsidR="006A04D1" w:rsidRDefault="006A04D1" w:rsidP="0027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5AE3">
              <w:rPr>
                <w:b/>
                <w:bCs/>
              </w:rPr>
              <w:t>Текст. Информационно-смысловая переработка текста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Текст, его основные признаки (повторение, обобщение).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Логико-смысловые отношения между предложениями в тексте (общее представление).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      </w:r>
            <w:proofErr w:type="spellStart"/>
            <w:r w:rsidRPr="005A5AE3">
              <w:rPr>
                <w:bCs/>
                <w:lang w:eastAsia="ru-RU"/>
              </w:rPr>
              <w:t>инфографику</w:t>
            </w:r>
            <w:proofErr w:type="spellEnd"/>
            <w:r w:rsidRPr="005A5AE3">
              <w:rPr>
                <w:bCs/>
                <w:lang w:eastAsia="ru-RU"/>
              </w:rPr>
              <w:t xml:space="preserve"> и другие, и прослушанного текста.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План. Тезисы. Конспект. Реферат. Аннотация. Отзыв. Рецензия.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</w:t>
            </w:r>
            <w:r w:rsidR="006A04D1">
              <w:rPr>
                <w:bCs/>
              </w:rPr>
              <w:t>-82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421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6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3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4B1D09" w:rsidRDefault="006A04D1" w:rsidP="00B57159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4B1D09" w:rsidRDefault="006A04D1" w:rsidP="00B57159"/>
        </w:tc>
      </w:tr>
      <w:tr w:rsidR="006A04D1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69D4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937758">
              <w:rPr>
                <w:b/>
                <w:color w:val="0070C0"/>
                <w:lang w:eastAsia="ru-RU"/>
              </w:rPr>
              <w:t xml:space="preserve"> № 6</w:t>
            </w:r>
            <w:r w:rsidRPr="005A69D4">
              <w:rPr>
                <w:b/>
                <w:bCs/>
                <w:i/>
                <w:color w:val="0070C0"/>
                <w:lang w:eastAsia="ru-RU"/>
              </w:rPr>
              <w:t xml:space="preserve">. 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77B4F">
              <w:rPr>
                <w:bCs/>
                <w:color w:val="0070C0"/>
                <w:lang w:eastAsia="ru-RU"/>
              </w:rPr>
              <w:t>Составление связного высказывания на заданную тему, в том числе на профессиональную по профессии 23.01.17 Мастер по обслуживанию и ремонту автомобилей</w:t>
            </w:r>
            <w:r>
              <w:rPr>
                <w:bCs/>
                <w:color w:val="0070C0"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4B1D09" w:rsidRDefault="000558BF" w:rsidP="009D7A8D"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7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409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2EBA">
              <w:rPr>
                <w:b/>
                <w:bCs/>
                <w:lang w:eastAsia="ru-RU"/>
              </w:rPr>
              <w:t>Синтаксис. Синтаксические нормы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8E415E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6A04D1" w:rsidRPr="005C10DB" w:rsidRDefault="006A04D1" w:rsidP="005C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5C10DB">
              <w:rPr>
                <w:b/>
                <w:bCs/>
                <w:lang w:eastAsia="ru-RU"/>
              </w:rPr>
              <w:t>Синтаксис как раздел лингвистики. Синтаксический анализ словосочетания и предложения.</w:t>
            </w:r>
          </w:p>
          <w:p w:rsidR="006A04D1" w:rsidRDefault="006A04D1" w:rsidP="005C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Синтаксис как раздел лин</w:t>
            </w:r>
            <w:r>
              <w:rPr>
                <w:bCs/>
                <w:lang w:eastAsia="ru-RU"/>
              </w:rPr>
              <w:t>гвистики.</w:t>
            </w:r>
            <w:r w:rsidRPr="000B2EBA">
              <w:rPr>
                <w:bCs/>
                <w:lang w:eastAsia="ru-RU"/>
              </w:rPr>
              <w:t xml:space="preserve"> Синтаксический анализ словосочетания и предложения.</w:t>
            </w:r>
          </w:p>
          <w:p w:rsidR="006A04D1" w:rsidRPr="00ED52EB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405" w:rsidRDefault="00BE2D08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8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49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FA02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 xml:space="preserve"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</w:t>
            </w:r>
            <w:r w:rsidRPr="000B2EBA">
              <w:rPr>
                <w:bCs/>
                <w:lang w:eastAsia="ru-RU"/>
              </w:rPr>
              <w:lastRenderedPageBreak/>
              <w:t>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87-88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49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193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управления: правильный выбор падежной или предложно-падежной формы управляемого слова.</w:t>
            </w:r>
          </w:p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употребления однородных членов предложения.</w:t>
            </w:r>
          </w:p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употребления причастных и деепричастных оборотов.</w:t>
            </w:r>
          </w:p>
          <w:p w:rsidR="006A04D1" w:rsidRPr="000B2EBA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построения сложных предложений.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50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329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/>
                <w:bCs/>
              </w:rPr>
              <w:t>Пунктуация. Основные правила пунктуации</w:t>
            </w:r>
            <w:r w:rsidRPr="000B2EBA">
              <w:rPr>
                <w:bCs/>
                <w:lang w:eastAsia="ru-RU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Pr="000B4027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4027">
              <w:rPr>
                <w:b/>
                <w:bCs/>
              </w:rPr>
              <w:t>18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Pr="0007614F" w:rsidRDefault="006A04D1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6A04D1" w:rsidRDefault="006A04D1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56667">
              <w:rPr>
                <w:b/>
                <w:bCs/>
              </w:rPr>
              <w:t>Понятие о предложении. Классификация. Простые и сложные предложения.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Pr="0007614F" w:rsidRDefault="006A04D1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83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Пунктуация как раздел лин</w:t>
            </w:r>
            <w:r>
              <w:rPr>
                <w:bCs/>
                <w:lang w:eastAsia="ru-RU"/>
              </w:rPr>
              <w:t>гвистики</w:t>
            </w:r>
            <w:r w:rsidRPr="000B2EBA">
              <w:rPr>
                <w:bCs/>
                <w:lang w:eastAsia="ru-RU"/>
              </w:rPr>
              <w:t xml:space="preserve">. </w:t>
            </w:r>
            <w:r w:rsidRPr="00B57159">
              <w:rPr>
                <w:bCs/>
                <w:lang w:eastAsia="ru-RU"/>
              </w:rPr>
              <w:t>Пунктуационный анализ предложения.</w:t>
            </w:r>
            <w:r w:rsidRPr="00ED52EB">
              <w:rPr>
                <w:bCs/>
                <w:lang w:eastAsia="ru-RU"/>
              </w:rPr>
              <w:t xml:space="preserve"> Виды предложений по цели высказывания, восклицательные предложения. Интонационное богатство русской речи</w:t>
            </w:r>
            <w:r>
              <w:rPr>
                <w:bCs/>
                <w:lang w:eastAsia="ru-RU"/>
              </w:rPr>
              <w:t>.</w:t>
            </w:r>
            <w:r w:rsidRPr="00ED52EB">
              <w:rPr>
                <w:bCs/>
                <w:lang w:eastAsia="ru-RU"/>
              </w:rPr>
              <w:t xml:space="preserve"> Прямой и обратный порядок слов. Определение стилистических функций и роли порядка слов в предложении.</w:t>
            </w:r>
          </w:p>
          <w:p w:rsidR="000558BF" w:rsidRDefault="000558BF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91-92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AF5405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7E283D">
              <w:rPr>
                <w:color w:val="000000"/>
              </w:rPr>
              <w:t xml:space="preserve">Библиотека ЦОК </w:t>
            </w:r>
            <w:hyperlink r:id="rId51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86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8.2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0147D">
              <w:rPr>
                <w:b/>
                <w:bCs/>
              </w:rPr>
              <w:t>Простое предложение и его характеристика. Двусоставные и односоставные предложения.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172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Грамматическая основа простого двусоставного предложения.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Второстепенные члены предложения.</w:t>
            </w:r>
            <w:r w:rsidRPr="00ED52EB"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93-94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AF5405" w:rsidRDefault="000558BF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7E283D">
              <w:rPr>
                <w:color w:val="000000"/>
              </w:rPr>
              <w:t xml:space="preserve">Библиотека ЦОК </w:t>
            </w:r>
            <w:hyperlink r:id="rId52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61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09E3">
              <w:rPr>
                <w:b/>
                <w:bCs/>
              </w:rPr>
              <w:t>Простое осложненное предложение.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Предложения с однородными членами и знаки препинания в них.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95-96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Pr="00AF5405" w:rsidRDefault="000558BF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7E283D">
              <w:rPr>
                <w:color w:val="000000"/>
              </w:rPr>
              <w:t xml:space="preserve">Библиотека ЦОК </w:t>
            </w:r>
            <w:hyperlink r:id="rId53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Pr="000B4027" w:rsidRDefault="000558BF" w:rsidP="0036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4027">
              <w:rPr>
                <w:b/>
                <w:bCs/>
                <w:lang w:eastAsia="ru-RU"/>
              </w:rPr>
              <w:t>Практическое занятие</w:t>
            </w:r>
            <w:r w:rsidR="00937758">
              <w:rPr>
                <w:b/>
                <w:bCs/>
                <w:lang w:eastAsia="ru-RU"/>
              </w:rPr>
              <w:t xml:space="preserve"> № 8</w:t>
            </w:r>
            <w:r w:rsidRPr="000B4027">
              <w:rPr>
                <w:b/>
                <w:bCs/>
                <w:lang w:eastAsia="ru-RU"/>
              </w:rPr>
              <w:t>.</w:t>
            </w:r>
          </w:p>
          <w:p w:rsidR="000558BF" w:rsidRPr="00ED52EB" w:rsidRDefault="000558BF" w:rsidP="0036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 Определение роли второстепенных членов предложения в построении текста.</w:t>
            </w:r>
          </w:p>
          <w:p w:rsidR="000558BF" w:rsidRPr="00ED52EB" w:rsidRDefault="000558BF" w:rsidP="0036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Выполнение упражнений с обособленными  членами предложения.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97-98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0558BF" w:rsidRPr="00AF5405" w:rsidRDefault="000558BF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558BF" w:rsidRDefault="000558BF">
            <w:r w:rsidRPr="007E283D">
              <w:rPr>
                <w:color w:val="000000"/>
              </w:rPr>
              <w:t xml:space="preserve">Библиотека ЦОК </w:t>
            </w:r>
            <w:hyperlink r:id="rId54">
              <w:r w:rsidRPr="007E283D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91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8.4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 xml:space="preserve">Сложное предложение. Знаки препинания в сложносочиненном     предложении. Синтаксический </w:t>
            </w:r>
            <w:r w:rsidRPr="000E2924">
              <w:rPr>
                <w:b/>
                <w:bCs/>
              </w:rPr>
              <w:lastRenderedPageBreak/>
              <w:t>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lastRenderedPageBreak/>
              <w:t>Сложносочиненные предложения.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AF5405" w:rsidRDefault="000558BF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F41D11">
              <w:rPr>
                <w:color w:val="000000"/>
              </w:rPr>
              <w:t xml:space="preserve">Библиотека ЦОК </w:t>
            </w:r>
            <w:hyperlink r:id="rId55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75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6.7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>Сложноподчиненное предложение. Знаки препинания с несколькими придаточными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Сложноподчиненное предложение. Типы придаточных предложений. Использование сложноподчиненных предложений в разных типах и стилях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101-102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AF5405" w:rsidRDefault="000558BF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F41D11">
              <w:rPr>
                <w:color w:val="000000"/>
              </w:rPr>
              <w:t xml:space="preserve">Библиотека ЦОК </w:t>
            </w:r>
            <w:hyperlink r:id="rId56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987"/>
        </w:trPr>
        <w:tc>
          <w:tcPr>
            <w:tcW w:w="264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6.8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>Бессоюзное сложное предложение. Знаки препинания в бессоюзном сложном предложении.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Бессоюзное сложное предложение. Синтаксический разбор. Знаки препинания в бессоюзном сложном предложении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103-104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558BF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AF5405" w:rsidRDefault="000558BF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>
            <w:r w:rsidRPr="00F41D11">
              <w:rPr>
                <w:color w:val="000000"/>
              </w:rPr>
              <w:t xml:space="preserve">Библиотека ЦОК </w:t>
            </w:r>
            <w:hyperlink r:id="rId57">
              <w:r w:rsidRPr="00F41D1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0558BF" w:rsidTr="000558BF">
        <w:trPr>
          <w:trHeight w:val="1271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5A69D4" w:rsidRDefault="00937758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9</w:t>
            </w:r>
            <w:r w:rsidR="000558BF" w:rsidRPr="005A69D4">
              <w:rPr>
                <w:b/>
                <w:bCs/>
                <w:lang w:eastAsia="ru-RU"/>
              </w:rPr>
              <w:t xml:space="preserve">. </w:t>
            </w:r>
          </w:p>
          <w:p w:rsidR="000558BF" w:rsidRPr="00937758" w:rsidRDefault="00937758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(</w:t>
            </w:r>
            <w:r w:rsidR="000558BF" w:rsidRPr="00937758">
              <w:rPr>
                <w:b/>
                <w:bCs/>
                <w:lang w:eastAsia="ru-RU"/>
              </w:rPr>
              <w:t>Постановка знаков пр</w:t>
            </w:r>
            <w:r>
              <w:rPr>
                <w:b/>
                <w:bCs/>
                <w:lang w:eastAsia="ru-RU"/>
              </w:rPr>
              <w:t>епинания в сложных предложениях)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105-106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AF5405" w:rsidRDefault="000558BF" w:rsidP="00AF5405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58BF" w:rsidRDefault="000558BF"/>
        </w:tc>
      </w:tr>
      <w:tr w:rsidR="006A04D1" w:rsidTr="000558BF">
        <w:trPr>
          <w:trHeight w:val="69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6.9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Прямая речь. </w:t>
            </w:r>
            <w:r w:rsidRPr="005C10DB">
              <w:rPr>
                <w:b/>
                <w:bCs/>
              </w:rPr>
              <w:t>Знаки препинания при передаче чужой речи.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Оформление прямой речи. </w:t>
            </w:r>
            <w:r w:rsidRPr="005C10DB">
              <w:rPr>
                <w:bCs/>
              </w:rPr>
              <w:t>Знаки препинания при передаче чужой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Pr="00613ED2" w:rsidRDefault="006A04D1" w:rsidP="00613ED2">
            <w:pPr>
              <w:tabs>
                <w:tab w:val="left" w:pos="268"/>
                <w:tab w:val="center" w:pos="435"/>
              </w:tabs>
            </w:pPr>
            <w:r>
              <w:t>107-108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405" w:rsidRDefault="00BE2D08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AF5405" w:rsidRDefault="000558BF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58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2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7861F6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ab/>
              <w:t>Раздел 9.</w:t>
            </w:r>
            <w:r>
              <w:rPr>
                <w:b/>
                <w:bCs/>
              </w:rPr>
              <w:tab/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7861F6">
              <w:rPr>
                <w:b/>
                <w:bCs/>
                <w:lang w:eastAsia="ru-RU"/>
              </w:rPr>
              <w:t>Функциональная стилистика. Культура речи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2"/>
                <w:szCs w:val="12"/>
              </w:rPr>
            </w:pPr>
          </w:p>
          <w:p w:rsidR="006A04D1" w:rsidRPr="000B4027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4027"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861F6">
              <w:rPr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A04D1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Pr="007861F6" w:rsidRDefault="006A04D1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7861F6">
              <w:rPr>
                <w:b/>
                <w:bCs/>
              </w:rPr>
              <w:t xml:space="preserve">Тема 9.1 </w:t>
            </w:r>
            <w:r w:rsidRPr="007861F6">
              <w:rPr>
                <w:b/>
                <w:iCs/>
                <w:lang w:eastAsia="ru-RU"/>
              </w:rPr>
              <w:t>Функциональные стили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861F6">
              <w:rPr>
                <w:lang w:eastAsia="ru-RU"/>
              </w:rPr>
              <w:t>Функциональные стили речи и их особенности. Разговорный стиль. Основные жанры научного стиля. Официально-деловой стиль речи, его признаки, назначение. Публицистический стиль речи. Художественный стиль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B4027">
              <w:t>109-110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B4027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BD4559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  <w:r w:rsidR="009D7A8D">
              <w:rPr>
                <w:bCs/>
              </w:rPr>
              <w:t>,</w:t>
            </w: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AF5405" w:rsidRDefault="000558BF" w:rsidP="00AF5405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0558BF" w:rsidP="006A04D1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59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6A04D1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7861F6" w:rsidRDefault="006A04D1" w:rsidP="007861F6">
            <w:pPr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Pr="000B4027" w:rsidRDefault="006A04D1" w:rsidP="00BD4559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0B4027" w:rsidRDefault="006A04D1" w:rsidP="00BD4559">
            <w:pPr>
              <w:rPr>
                <w:bCs/>
                <w:i/>
              </w:rPr>
            </w:pPr>
          </w:p>
        </w:tc>
      </w:tr>
      <w:tr w:rsidR="006A04D1" w:rsidTr="000558BF">
        <w:trPr>
          <w:trHeight w:val="26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7C4C8D" w:rsidRDefault="006A04D1" w:rsidP="00BD4559">
            <w:pPr>
              <w:rPr>
                <w:b/>
                <w:bCs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5A69D4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</w:rPr>
            </w:pPr>
            <w:r w:rsidRPr="005A69D4">
              <w:rPr>
                <w:b/>
                <w:bCs/>
                <w:color w:val="0070C0"/>
              </w:rPr>
              <w:t>Практическое занятие</w:t>
            </w:r>
            <w:r w:rsidR="00937758">
              <w:rPr>
                <w:b/>
                <w:bCs/>
                <w:color w:val="0070C0"/>
              </w:rPr>
              <w:t xml:space="preserve"> № 7.</w:t>
            </w:r>
          </w:p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AA4AF8">
              <w:rPr>
                <w:bCs/>
                <w:color w:val="0070C0"/>
              </w:rPr>
              <w:t>Лингвостилистический анализ текстов профессиональной направленности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B4027">
              <w:rPr>
                <w:bCs/>
              </w:rPr>
              <w:t>111-112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BD4559">
            <w:pPr>
              <w:jc w:val="center"/>
              <w:rPr>
                <w:bCs/>
              </w:rPr>
            </w:pPr>
            <w:r w:rsidRPr="000B4027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0558BF" w:rsidRPr="00AF5405" w:rsidRDefault="000558BF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0B4027" w:rsidRDefault="000558BF" w:rsidP="009D7A8D">
            <w:pPr>
              <w:rPr>
                <w:bCs/>
                <w:i/>
              </w:rPr>
            </w:pPr>
            <w:r w:rsidRPr="000558BF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Библиотека ЦОК </w:t>
            </w:r>
            <w:hyperlink r:id="rId60"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41</w:t>
              </w:r>
              <w:proofErr w:type="spellStart"/>
              <w:r w:rsidRPr="000558BF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bacc</w:t>
              </w:r>
              <w:proofErr w:type="spellEnd"/>
            </w:hyperlink>
          </w:p>
        </w:tc>
      </w:tr>
      <w:tr w:rsidR="00237C14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237C14" w:rsidRDefault="00237C1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7C14" w:rsidRPr="000B4027" w:rsidRDefault="00237C14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Подготовка к экзамену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14" w:rsidRDefault="00237C1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113-114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7C14" w:rsidRPr="00237C14" w:rsidRDefault="00237C1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37C14"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7C14" w:rsidRDefault="00237C1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37C14" w:rsidRDefault="00237C1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0B4027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4027">
              <w:rPr>
                <w:b/>
                <w:bCs/>
                <w:lang w:eastAsia="ru-RU"/>
              </w:rPr>
              <w:t>Экзамен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237C1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115-118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4027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Default="006A04D1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9923B0" w:rsidRDefault="006A04D1" w:rsidP="00722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118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61"/>
          <w:footerReference w:type="default" r:id="rId62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посадочные места по количеству обучающихся;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666A8F">
      <w:pPr>
        <w:jc w:val="center"/>
        <w:rPr>
          <w:b/>
          <w:sz w:val="28"/>
          <w:szCs w:val="28"/>
        </w:rPr>
      </w:pPr>
    </w:p>
    <w:p w:rsidR="005A69D4" w:rsidRPr="005A69D4" w:rsidRDefault="005A69D4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5A69D4">
        <w:rPr>
          <w:sz w:val="28"/>
          <w:szCs w:val="28"/>
        </w:rPr>
        <w:t>Гусарова</w:t>
      </w:r>
      <w:proofErr w:type="spellEnd"/>
      <w:r w:rsidRPr="005A69D4">
        <w:rPr>
          <w:sz w:val="28"/>
          <w:szCs w:val="28"/>
        </w:rPr>
        <w:t xml:space="preserve"> И.В.</w:t>
      </w:r>
      <w:r w:rsidRPr="005A69D4">
        <w:rPr>
          <w:sz w:val="28"/>
          <w:szCs w:val="28"/>
        </w:rPr>
        <w:tab/>
        <w:t>Русский язык 10</w:t>
      </w:r>
      <w:r w:rsidRPr="005A69D4">
        <w:rPr>
          <w:sz w:val="28"/>
          <w:szCs w:val="28"/>
        </w:rPr>
        <w:tab/>
        <w:t xml:space="preserve"> класс. Общество с ограниченной ответственностью «Издательский центр ВЕНТАНА-ГРАФ»; Акционерное общество «Издательство Просвещение»</w:t>
      </w:r>
      <w:r w:rsidRPr="005A69D4">
        <w:rPr>
          <w:sz w:val="28"/>
          <w:szCs w:val="28"/>
        </w:rPr>
        <w:tab/>
      </w:r>
    </w:p>
    <w:p w:rsidR="005A69D4" w:rsidRPr="005A69D4" w:rsidRDefault="005A69D4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5A69D4">
        <w:rPr>
          <w:sz w:val="28"/>
          <w:szCs w:val="28"/>
        </w:rPr>
        <w:t>Гусарова</w:t>
      </w:r>
      <w:proofErr w:type="spellEnd"/>
      <w:r w:rsidRPr="005A69D4">
        <w:rPr>
          <w:sz w:val="28"/>
          <w:szCs w:val="28"/>
        </w:rPr>
        <w:t xml:space="preserve"> И.В.</w:t>
      </w:r>
      <w:r w:rsidRPr="005A69D4">
        <w:rPr>
          <w:sz w:val="28"/>
          <w:szCs w:val="28"/>
        </w:rPr>
        <w:tab/>
        <w:t>Русский язык 11</w:t>
      </w:r>
      <w:r w:rsidRPr="005A69D4">
        <w:rPr>
          <w:sz w:val="28"/>
          <w:szCs w:val="28"/>
        </w:rPr>
        <w:tab/>
        <w:t xml:space="preserve"> класс. Общество с ограниченной ответственностью «Издательский центр ВЕНТАНА-ГРАФ»; Акционерное общество «Издательство Просвещение»</w:t>
      </w:r>
    </w:p>
    <w:p w:rsidR="00666A8F" w:rsidRDefault="00666A8F" w:rsidP="00666A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it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/</w:t>
      </w:r>
      <w:proofErr w:type="spellStart"/>
      <w:r w:rsidRPr="00012612">
        <w:rPr>
          <w:sz w:val="28"/>
          <w:szCs w:val="28"/>
          <w:lang w:eastAsia="en-US"/>
        </w:rPr>
        <w:t>eor</w:t>
      </w:r>
      <w:proofErr w:type="spellEnd"/>
      <w:r w:rsidRPr="00012612">
        <w:rPr>
          <w:sz w:val="28"/>
          <w:szCs w:val="28"/>
          <w:lang w:eastAsia="en-US"/>
        </w:rPr>
        <w:t xml:space="preserve"> (учебный портал по использованию ЭОР).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ruscorpora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russkiyjazik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(энциклопедия «Языкознание»).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etymolog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ruslang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(Этимология и история русского языка).</w:t>
      </w:r>
    </w:p>
    <w:p w:rsidR="00666A8F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rus.1september.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(электронная версия газеты «Русский язык»). Сайт для учителей «Я иду на урок русского языка».</w:t>
      </w:r>
    </w:p>
    <w:p w:rsidR="00666A8F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 xml:space="preserve">6. 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uchportal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(Учительский портал. Уроки, презентации, контрольные     работы, тесты, компьютерные программы, методические разработки по русскому языку и литературе).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</w:t>
      </w:r>
      <w:proofErr w:type="spellStart"/>
      <w:r w:rsidRPr="00012612">
        <w:rPr>
          <w:sz w:val="28"/>
          <w:szCs w:val="28"/>
          <w:lang w:eastAsia="en-US"/>
        </w:rPr>
        <w:t>Ucheba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com</w:t>
      </w:r>
      <w:proofErr w:type="spellEnd"/>
      <w:r w:rsidRPr="00012612">
        <w:rPr>
          <w:sz w:val="28"/>
          <w:szCs w:val="28"/>
          <w:lang w:eastAsia="en-US"/>
        </w:rPr>
        <w:t xml:space="preserve"> (Образовательный портал «Учеба»: «Уроки» (</w:t>
      </w:r>
      <w:proofErr w:type="spellStart"/>
      <w:r w:rsidRPr="00012612">
        <w:rPr>
          <w:sz w:val="28"/>
          <w:szCs w:val="28"/>
          <w:lang w:eastAsia="en-US"/>
        </w:rPr>
        <w:t>www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uroki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>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 xml:space="preserve">8.www. </w:t>
      </w:r>
      <w:proofErr w:type="spellStart"/>
      <w:r w:rsidRPr="00012612">
        <w:rPr>
          <w:sz w:val="28"/>
          <w:szCs w:val="28"/>
          <w:lang w:eastAsia="en-US"/>
        </w:rPr>
        <w:t>metodiki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</w:t>
      </w:r>
      <w:proofErr w:type="spellStart"/>
      <w:r w:rsidRPr="00012612">
        <w:rPr>
          <w:sz w:val="28"/>
          <w:szCs w:val="28"/>
          <w:lang w:eastAsia="en-US"/>
        </w:rPr>
        <w:t>posobie</w:t>
      </w:r>
      <w:proofErr w:type="spellEnd"/>
      <w:r w:rsidRPr="00012612">
        <w:rPr>
          <w:sz w:val="28"/>
          <w:szCs w:val="28"/>
          <w:lang w:eastAsia="en-US"/>
        </w:rPr>
        <w:t xml:space="preserve">. </w:t>
      </w:r>
      <w:proofErr w:type="spellStart"/>
      <w:r w:rsidRPr="00012612">
        <w:rPr>
          <w:sz w:val="28"/>
          <w:szCs w:val="28"/>
          <w:lang w:eastAsia="en-US"/>
        </w:rPr>
        <w:t>ru</w:t>
      </w:r>
      <w:proofErr w:type="spellEnd"/>
      <w:r w:rsidRPr="00012612">
        <w:rPr>
          <w:sz w:val="28"/>
          <w:szCs w:val="28"/>
          <w:lang w:eastAsia="en-US"/>
        </w:rPr>
        <w:t xml:space="preserve"> (Пособия).</w:t>
      </w:r>
    </w:p>
    <w:p w:rsidR="00FD3114" w:rsidRPr="00A96E88" w:rsidRDefault="00666A8F" w:rsidP="005A69D4">
      <w:pPr>
        <w:pStyle w:val="a4"/>
        <w:autoSpaceDE w:val="0"/>
        <w:autoSpaceDN w:val="0"/>
        <w:adjustRightInd w:val="0"/>
        <w:ind w:left="0"/>
        <w:jc w:val="both"/>
      </w:pPr>
      <w:r w:rsidRPr="009B14B3">
        <w:rPr>
          <w:sz w:val="28"/>
          <w:szCs w:val="28"/>
          <w:lang w:val="en-US" w:eastAsia="en-US"/>
        </w:rPr>
        <w:t>10.</w:t>
      </w:r>
      <w:r w:rsidRPr="00012612">
        <w:rPr>
          <w:sz w:val="28"/>
          <w:szCs w:val="28"/>
          <w:lang w:val="en-US" w:eastAsia="en-US"/>
        </w:rPr>
        <w:t>www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r w:rsidRPr="00012612">
        <w:rPr>
          <w:sz w:val="28"/>
          <w:szCs w:val="28"/>
          <w:lang w:val="en-US" w:eastAsia="en-US"/>
        </w:rPr>
        <w:t>ru</w:t>
      </w:r>
      <w:proofErr w:type="spellEnd"/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r w:rsidRPr="009B14B3">
        <w:rPr>
          <w:sz w:val="28"/>
          <w:szCs w:val="28"/>
          <w:lang w:val="en-US" w:eastAsia="en-US"/>
        </w:rPr>
        <w:t xml:space="preserve">. </w:t>
      </w:r>
      <w:proofErr w:type="spellStart"/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proofErr w:type="spellEnd"/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</w:p>
    <w:sectPr w:rsidR="00FD3114" w:rsidRPr="00A96E88" w:rsidSect="007B1BF1">
      <w:headerReference w:type="default" r:id="rId63"/>
      <w:footerReference w:type="default" r:id="rId64"/>
      <w:headerReference w:type="first" r:id="rId65"/>
      <w:footerReference w:type="first" r:id="rId66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14F" w:rsidRDefault="00C2414F">
      <w:r>
        <w:separator/>
      </w:r>
    </w:p>
  </w:endnote>
  <w:endnote w:type="continuationSeparator" w:id="0">
    <w:p w:rsidR="00C2414F" w:rsidRDefault="00C2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894A84">
      <w:rPr>
        <w:rStyle w:val="af9"/>
        <w:noProof/>
      </w:rPr>
      <w:t>22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894A84">
      <w:rPr>
        <w:rStyle w:val="af9"/>
        <w:noProof/>
      </w:rPr>
      <w:t>39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37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22168"/>
      <w:docPartObj>
        <w:docPartGallery w:val="Page Numbers (Bottom of Page)"/>
        <w:docPartUnique/>
      </w:docPartObj>
    </w:sdtPr>
    <w:sdtEndPr/>
    <w:sdtContent>
      <w:p w:rsidR="00D75214" w:rsidRDefault="00D7521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A84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D75214" w:rsidRDefault="00D7521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14F" w:rsidRDefault="00C2414F">
      <w:r>
        <w:separator/>
      </w:r>
    </w:p>
  </w:footnote>
  <w:footnote w:type="continuationSeparator" w:id="0">
    <w:p w:rsidR="00C2414F" w:rsidRDefault="00C2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c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214" w:rsidRDefault="00D7521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8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40CA"/>
    <w:rsid w:val="00007592"/>
    <w:rsid w:val="00017EA1"/>
    <w:rsid w:val="00026F03"/>
    <w:rsid w:val="00036BCE"/>
    <w:rsid w:val="00037B5B"/>
    <w:rsid w:val="0004279F"/>
    <w:rsid w:val="00047E15"/>
    <w:rsid w:val="00050204"/>
    <w:rsid w:val="00051103"/>
    <w:rsid w:val="000558BF"/>
    <w:rsid w:val="000563CD"/>
    <w:rsid w:val="00063D6E"/>
    <w:rsid w:val="00065EE7"/>
    <w:rsid w:val="000828B7"/>
    <w:rsid w:val="000A15CD"/>
    <w:rsid w:val="000A5D97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1135FB"/>
    <w:rsid w:val="00117352"/>
    <w:rsid w:val="00117A11"/>
    <w:rsid w:val="001222CC"/>
    <w:rsid w:val="001224CE"/>
    <w:rsid w:val="00123567"/>
    <w:rsid w:val="00132826"/>
    <w:rsid w:val="00141887"/>
    <w:rsid w:val="001435BC"/>
    <w:rsid w:val="0014493C"/>
    <w:rsid w:val="00161B26"/>
    <w:rsid w:val="0017202A"/>
    <w:rsid w:val="00183EBC"/>
    <w:rsid w:val="00192186"/>
    <w:rsid w:val="0019321E"/>
    <w:rsid w:val="001A4331"/>
    <w:rsid w:val="001A7B4D"/>
    <w:rsid w:val="001B3FB1"/>
    <w:rsid w:val="001C0431"/>
    <w:rsid w:val="001C654C"/>
    <w:rsid w:val="001E4A1D"/>
    <w:rsid w:val="001F501C"/>
    <w:rsid w:val="001F52F1"/>
    <w:rsid w:val="00204FEA"/>
    <w:rsid w:val="0022077F"/>
    <w:rsid w:val="00235AC3"/>
    <w:rsid w:val="00237C14"/>
    <w:rsid w:val="00240F7D"/>
    <w:rsid w:val="00244916"/>
    <w:rsid w:val="00251B56"/>
    <w:rsid w:val="00274214"/>
    <w:rsid w:val="002777F8"/>
    <w:rsid w:val="00280253"/>
    <w:rsid w:val="002849A6"/>
    <w:rsid w:val="00290390"/>
    <w:rsid w:val="00294963"/>
    <w:rsid w:val="00295B81"/>
    <w:rsid w:val="002B0C3E"/>
    <w:rsid w:val="002B7BF8"/>
    <w:rsid w:val="002C00A7"/>
    <w:rsid w:val="002C1DBF"/>
    <w:rsid w:val="002D50A1"/>
    <w:rsid w:val="002D560C"/>
    <w:rsid w:val="002E6352"/>
    <w:rsid w:val="002F3FE6"/>
    <w:rsid w:val="002F7C12"/>
    <w:rsid w:val="003206E2"/>
    <w:rsid w:val="00321428"/>
    <w:rsid w:val="00322978"/>
    <w:rsid w:val="00324C6F"/>
    <w:rsid w:val="0032766F"/>
    <w:rsid w:val="00330126"/>
    <w:rsid w:val="00341FC7"/>
    <w:rsid w:val="00343EBD"/>
    <w:rsid w:val="00346876"/>
    <w:rsid w:val="003517C7"/>
    <w:rsid w:val="00354CC1"/>
    <w:rsid w:val="00355948"/>
    <w:rsid w:val="003609E3"/>
    <w:rsid w:val="00364FAF"/>
    <w:rsid w:val="00365081"/>
    <w:rsid w:val="00373FF1"/>
    <w:rsid w:val="00384A66"/>
    <w:rsid w:val="00394C86"/>
    <w:rsid w:val="003970D1"/>
    <w:rsid w:val="003A4597"/>
    <w:rsid w:val="003A7D4C"/>
    <w:rsid w:val="003B01F7"/>
    <w:rsid w:val="003B122C"/>
    <w:rsid w:val="003C6E1C"/>
    <w:rsid w:val="003D580C"/>
    <w:rsid w:val="003F2B30"/>
    <w:rsid w:val="003F3511"/>
    <w:rsid w:val="003F3803"/>
    <w:rsid w:val="003F3BB6"/>
    <w:rsid w:val="003F62AE"/>
    <w:rsid w:val="003F6923"/>
    <w:rsid w:val="00412DED"/>
    <w:rsid w:val="00414025"/>
    <w:rsid w:val="00414BC4"/>
    <w:rsid w:val="00416E19"/>
    <w:rsid w:val="00416F12"/>
    <w:rsid w:val="00421E9D"/>
    <w:rsid w:val="00435376"/>
    <w:rsid w:val="00435DC9"/>
    <w:rsid w:val="004373E1"/>
    <w:rsid w:val="00450740"/>
    <w:rsid w:val="00453EE7"/>
    <w:rsid w:val="004657C7"/>
    <w:rsid w:val="00465928"/>
    <w:rsid w:val="0046768C"/>
    <w:rsid w:val="004822C4"/>
    <w:rsid w:val="0049180F"/>
    <w:rsid w:val="00495313"/>
    <w:rsid w:val="004A0A66"/>
    <w:rsid w:val="004A16CE"/>
    <w:rsid w:val="004B49B9"/>
    <w:rsid w:val="004C00AD"/>
    <w:rsid w:val="0050314F"/>
    <w:rsid w:val="00503213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50EEA"/>
    <w:rsid w:val="00557167"/>
    <w:rsid w:val="00560F32"/>
    <w:rsid w:val="00561BA6"/>
    <w:rsid w:val="00564E4F"/>
    <w:rsid w:val="005665D8"/>
    <w:rsid w:val="005674E1"/>
    <w:rsid w:val="00572AC9"/>
    <w:rsid w:val="00581BD1"/>
    <w:rsid w:val="00584EA8"/>
    <w:rsid w:val="005877A6"/>
    <w:rsid w:val="00591DA8"/>
    <w:rsid w:val="00592F09"/>
    <w:rsid w:val="00593110"/>
    <w:rsid w:val="005A1AC5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E3278"/>
    <w:rsid w:val="005E6E37"/>
    <w:rsid w:val="0060034A"/>
    <w:rsid w:val="006039B0"/>
    <w:rsid w:val="0060452D"/>
    <w:rsid w:val="00613ED2"/>
    <w:rsid w:val="006152E9"/>
    <w:rsid w:val="00620A6C"/>
    <w:rsid w:val="00631561"/>
    <w:rsid w:val="00634A81"/>
    <w:rsid w:val="00635A37"/>
    <w:rsid w:val="00654423"/>
    <w:rsid w:val="00663AE3"/>
    <w:rsid w:val="00666A8F"/>
    <w:rsid w:val="00667675"/>
    <w:rsid w:val="00674814"/>
    <w:rsid w:val="006871D8"/>
    <w:rsid w:val="00692FAE"/>
    <w:rsid w:val="0069795F"/>
    <w:rsid w:val="006A04D1"/>
    <w:rsid w:val="006B65DD"/>
    <w:rsid w:val="006D14E5"/>
    <w:rsid w:val="006D6817"/>
    <w:rsid w:val="006E12AF"/>
    <w:rsid w:val="006F24F0"/>
    <w:rsid w:val="006F5BD1"/>
    <w:rsid w:val="006F6552"/>
    <w:rsid w:val="006F7AC7"/>
    <w:rsid w:val="00703351"/>
    <w:rsid w:val="00722E5B"/>
    <w:rsid w:val="00723231"/>
    <w:rsid w:val="00727441"/>
    <w:rsid w:val="00741368"/>
    <w:rsid w:val="00756667"/>
    <w:rsid w:val="00757E17"/>
    <w:rsid w:val="00762B77"/>
    <w:rsid w:val="00764B1F"/>
    <w:rsid w:val="00770749"/>
    <w:rsid w:val="00772912"/>
    <w:rsid w:val="00777B4F"/>
    <w:rsid w:val="00782B84"/>
    <w:rsid w:val="00784A35"/>
    <w:rsid w:val="007861F6"/>
    <w:rsid w:val="00786B1B"/>
    <w:rsid w:val="007A7D50"/>
    <w:rsid w:val="007B1BF1"/>
    <w:rsid w:val="007C4C8D"/>
    <w:rsid w:val="007C4E73"/>
    <w:rsid w:val="007C6E56"/>
    <w:rsid w:val="007E3FA1"/>
    <w:rsid w:val="007E4948"/>
    <w:rsid w:val="007F6330"/>
    <w:rsid w:val="00805E13"/>
    <w:rsid w:val="0081085C"/>
    <w:rsid w:val="00816ADE"/>
    <w:rsid w:val="00822B34"/>
    <w:rsid w:val="00832F85"/>
    <w:rsid w:val="0084082B"/>
    <w:rsid w:val="00842FC7"/>
    <w:rsid w:val="008520B3"/>
    <w:rsid w:val="00855189"/>
    <w:rsid w:val="00861894"/>
    <w:rsid w:val="008652E0"/>
    <w:rsid w:val="00866862"/>
    <w:rsid w:val="008726D7"/>
    <w:rsid w:val="00874884"/>
    <w:rsid w:val="0088370C"/>
    <w:rsid w:val="0088370F"/>
    <w:rsid w:val="00894A84"/>
    <w:rsid w:val="00894F64"/>
    <w:rsid w:val="00896C68"/>
    <w:rsid w:val="008A0027"/>
    <w:rsid w:val="008A2FF3"/>
    <w:rsid w:val="008A3B9E"/>
    <w:rsid w:val="008B7CF9"/>
    <w:rsid w:val="008C23D0"/>
    <w:rsid w:val="008C6695"/>
    <w:rsid w:val="008C6878"/>
    <w:rsid w:val="008D06CF"/>
    <w:rsid w:val="008D16C9"/>
    <w:rsid w:val="008D53B3"/>
    <w:rsid w:val="008E173F"/>
    <w:rsid w:val="008E415E"/>
    <w:rsid w:val="008E61AC"/>
    <w:rsid w:val="008F051F"/>
    <w:rsid w:val="0090147D"/>
    <w:rsid w:val="009048CA"/>
    <w:rsid w:val="009144DA"/>
    <w:rsid w:val="00924A6A"/>
    <w:rsid w:val="009376F6"/>
    <w:rsid w:val="00937758"/>
    <w:rsid w:val="0095714B"/>
    <w:rsid w:val="00965162"/>
    <w:rsid w:val="00976E6F"/>
    <w:rsid w:val="009923B0"/>
    <w:rsid w:val="009A028D"/>
    <w:rsid w:val="009A0F7C"/>
    <w:rsid w:val="009A56D2"/>
    <w:rsid w:val="009A6F64"/>
    <w:rsid w:val="009B798C"/>
    <w:rsid w:val="009B7E84"/>
    <w:rsid w:val="009C39B8"/>
    <w:rsid w:val="009C7285"/>
    <w:rsid w:val="009C7C5C"/>
    <w:rsid w:val="009D5A7E"/>
    <w:rsid w:val="009D7A8D"/>
    <w:rsid w:val="009E1E12"/>
    <w:rsid w:val="009F6166"/>
    <w:rsid w:val="009F7BB7"/>
    <w:rsid w:val="00A10636"/>
    <w:rsid w:val="00A137BA"/>
    <w:rsid w:val="00A274A1"/>
    <w:rsid w:val="00A3332B"/>
    <w:rsid w:val="00A36E53"/>
    <w:rsid w:val="00A400E9"/>
    <w:rsid w:val="00A4062D"/>
    <w:rsid w:val="00A47225"/>
    <w:rsid w:val="00A504ED"/>
    <w:rsid w:val="00A511CE"/>
    <w:rsid w:val="00A5315A"/>
    <w:rsid w:val="00A601E9"/>
    <w:rsid w:val="00A7109B"/>
    <w:rsid w:val="00A72C82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8EC"/>
    <w:rsid w:val="00AD3C73"/>
    <w:rsid w:val="00AE3914"/>
    <w:rsid w:val="00AE54B1"/>
    <w:rsid w:val="00AE6CC9"/>
    <w:rsid w:val="00AE7652"/>
    <w:rsid w:val="00AF0198"/>
    <w:rsid w:val="00AF5405"/>
    <w:rsid w:val="00AF7E98"/>
    <w:rsid w:val="00B065AE"/>
    <w:rsid w:val="00B106DC"/>
    <w:rsid w:val="00B155F4"/>
    <w:rsid w:val="00B2158D"/>
    <w:rsid w:val="00B33E02"/>
    <w:rsid w:val="00B3401C"/>
    <w:rsid w:val="00B37DA4"/>
    <w:rsid w:val="00B57159"/>
    <w:rsid w:val="00B577F6"/>
    <w:rsid w:val="00B70756"/>
    <w:rsid w:val="00B944BB"/>
    <w:rsid w:val="00B968D9"/>
    <w:rsid w:val="00BA4D71"/>
    <w:rsid w:val="00BB0D9C"/>
    <w:rsid w:val="00BB1949"/>
    <w:rsid w:val="00BD0949"/>
    <w:rsid w:val="00BD1CE4"/>
    <w:rsid w:val="00BD33DE"/>
    <w:rsid w:val="00BD4559"/>
    <w:rsid w:val="00BD65C3"/>
    <w:rsid w:val="00BE2D08"/>
    <w:rsid w:val="00BF4E1A"/>
    <w:rsid w:val="00BF70C1"/>
    <w:rsid w:val="00C00938"/>
    <w:rsid w:val="00C0391C"/>
    <w:rsid w:val="00C051C3"/>
    <w:rsid w:val="00C11258"/>
    <w:rsid w:val="00C1426C"/>
    <w:rsid w:val="00C2414F"/>
    <w:rsid w:val="00C34660"/>
    <w:rsid w:val="00C34C8F"/>
    <w:rsid w:val="00C51958"/>
    <w:rsid w:val="00C53748"/>
    <w:rsid w:val="00C61552"/>
    <w:rsid w:val="00C62E1E"/>
    <w:rsid w:val="00C84361"/>
    <w:rsid w:val="00C87DBF"/>
    <w:rsid w:val="00C97C30"/>
    <w:rsid w:val="00CB3BAF"/>
    <w:rsid w:val="00CB5B17"/>
    <w:rsid w:val="00CC06B3"/>
    <w:rsid w:val="00CC0748"/>
    <w:rsid w:val="00CC103D"/>
    <w:rsid w:val="00CC1A27"/>
    <w:rsid w:val="00CD04C6"/>
    <w:rsid w:val="00CD06FF"/>
    <w:rsid w:val="00CD597C"/>
    <w:rsid w:val="00CD70E9"/>
    <w:rsid w:val="00CF0BB3"/>
    <w:rsid w:val="00CF3FDB"/>
    <w:rsid w:val="00CF4185"/>
    <w:rsid w:val="00D0102B"/>
    <w:rsid w:val="00D05AC4"/>
    <w:rsid w:val="00D159F3"/>
    <w:rsid w:val="00D16E01"/>
    <w:rsid w:val="00D17CC1"/>
    <w:rsid w:val="00D309FD"/>
    <w:rsid w:val="00D33E36"/>
    <w:rsid w:val="00D45D2C"/>
    <w:rsid w:val="00D616D1"/>
    <w:rsid w:val="00D70D44"/>
    <w:rsid w:val="00D73585"/>
    <w:rsid w:val="00D740F3"/>
    <w:rsid w:val="00D75214"/>
    <w:rsid w:val="00D90B3B"/>
    <w:rsid w:val="00D914F5"/>
    <w:rsid w:val="00D95725"/>
    <w:rsid w:val="00D96954"/>
    <w:rsid w:val="00D969D6"/>
    <w:rsid w:val="00DA1E52"/>
    <w:rsid w:val="00DA7448"/>
    <w:rsid w:val="00DB120C"/>
    <w:rsid w:val="00DD0472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91156"/>
    <w:rsid w:val="00E93326"/>
    <w:rsid w:val="00E94F5E"/>
    <w:rsid w:val="00E951AA"/>
    <w:rsid w:val="00EA3ED1"/>
    <w:rsid w:val="00EA4A3B"/>
    <w:rsid w:val="00EA62AA"/>
    <w:rsid w:val="00EC0C5E"/>
    <w:rsid w:val="00EC2E99"/>
    <w:rsid w:val="00EC4D5D"/>
    <w:rsid w:val="00ED1172"/>
    <w:rsid w:val="00ED52EB"/>
    <w:rsid w:val="00EE0EAA"/>
    <w:rsid w:val="00EE3280"/>
    <w:rsid w:val="00EE38CC"/>
    <w:rsid w:val="00EF2DAD"/>
    <w:rsid w:val="00EF54FD"/>
    <w:rsid w:val="00F2018E"/>
    <w:rsid w:val="00F26CB6"/>
    <w:rsid w:val="00F34656"/>
    <w:rsid w:val="00F36E7E"/>
    <w:rsid w:val="00F40EE7"/>
    <w:rsid w:val="00F51CB4"/>
    <w:rsid w:val="00F53F25"/>
    <w:rsid w:val="00F54527"/>
    <w:rsid w:val="00F568FD"/>
    <w:rsid w:val="00F60FF6"/>
    <w:rsid w:val="00F6136A"/>
    <w:rsid w:val="00F67622"/>
    <w:rsid w:val="00F8318F"/>
    <w:rsid w:val="00F967A6"/>
    <w:rsid w:val="00F979E2"/>
    <w:rsid w:val="00FA02B8"/>
    <w:rsid w:val="00FA76BD"/>
    <w:rsid w:val="00FA791E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99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99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Название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bacc" TargetMode="External"/><Relationship Id="rId55" Type="http://schemas.openxmlformats.org/officeDocument/2006/relationships/hyperlink" Target="https://m.edsoo.ru/7f41bacc" TargetMode="External"/><Relationship Id="rId63" Type="http://schemas.openxmlformats.org/officeDocument/2006/relationships/header" Target="header3.xml"/><Relationship Id="rId68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bacc" TargetMode="External"/><Relationship Id="rId58" Type="http://schemas.openxmlformats.org/officeDocument/2006/relationships/hyperlink" Target="https://m.edsoo.ru/7f41bacc" TargetMode="External"/><Relationship Id="rId66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bacc" TargetMode="External"/><Relationship Id="rId61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bacc" TargetMode="External"/><Relationship Id="rId60" Type="http://schemas.openxmlformats.org/officeDocument/2006/relationships/hyperlink" Target="https://m.edsoo.ru/7f41bacc" TargetMode="External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bacc" TargetMode="External"/><Relationship Id="rId64" Type="http://schemas.openxmlformats.org/officeDocument/2006/relationships/footer" Target="footer3.xml"/><Relationship Id="rId8" Type="http://schemas.openxmlformats.org/officeDocument/2006/relationships/footnotes" Target="footnotes.xml"/><Relationship Id="rId51" Type="http://schemas.openxmlformats.org/officeDocument/2006/relationships/hyperlink" Target="https://m.edsoo.ru/7f41bacc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bacc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bacc" TargetMode="External"/><Relationship Id="rId62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B3F6C5F-5738-4C0D-9792-A818BE8F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10327</Words>
  <Characters>58867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69056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Методист</cp:lastModifiedBy>
  <cp:revision>21</cp:revision>
  <cp:lastPrinted>2022-04-06T10:26:00Z</cp:lastPrinted>
  <dcterms:created xsi:type="dcterms:W3CDTF">2023-06-20T23:22:00Z</dcterms:created>
  <dcterms:modified xsi:type="dcterms:W3CDTF">2023-10-26T01:19:00Z</dcterms:modified>
  <dc:language>en-US</dc:language>
</cp:coreProperties>
</file>